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C346" w14:textId="153FB6DD" w:rsidR="00CD0CC2" w:rsidRDefault="000D3DC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ZAMAWIAJĄCY:</w:t>
      </w:r>
    </w:p>
    <w:p w14:paraId="1ED2C347" w14:textId="77777777" w:rsidR="00CD0CC2" w:rsidRDefault="000574A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 Pomocy Społecznej w Biskupicach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ED2C348" w14:textId="77777777" w:rsidR="00CD0CC2" w:rsidRDefault="00CB2AC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Biskupice 72</w:t>
      </w:r>
    </w:p>
    <w:p w14:paraId="1ED2C349" w14:textId="77777777"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98-200 Sieradz</w:t>
      </w:r>
    </w:p>
    <w:p w14:paraId="1ED2C34A" w14:textId="77777777" w:rsidR="00CD0CC2" w:rsidRDefault="00CD0CC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4B" w14:textId="77777777" w:rsidR="00CD0CC2" w:rsidRDefault="00B001F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SPECYFIKACJA WARUNKÓW ZAMÓWIENIA</w:t>
      </w:r>
    </w:p>
    <w:p w14:paraId="1ED2C34C" w14:textId="77777777" w:rsidR="00CD0CC2" w:rsidRDefault="00B001F4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D33F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Sprzedaż wraz z </w:t>
      </w:r>
      <w:r w:rsidR="00D33F00">
        <w:rPr>
          <w:rFonts w:ascii="Times New Roman" w:hAnsi="Times New Roman" w:cs="Times New Roman"/>
          <w:b/>
          <w:sz w:val="28"/>
          <w:szCs w:val="28"/>
        </w:rPr>
        <w:t>dostawą</w:t>
      </w:r>
      <w:r w:rsidR="00CC75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3F00">
        <w:rPr>
          <w:rFonts w:ascii="Times New Roman" w:hAnsi="Times New Roman" w:cs="Times New Roman"/>
          <w:b/>
          <w:sz w:val="28"/>
          <w:szCs w:val="28"/>
        </w:rPr>
        <w:t>pelletu</w:t>
      </w:r>
      <w:proofErr w:type="spellEnd"/>
      <w:r w:rsidR="00D33F00">
        <w:rPr>
          <w:rFonts w:ascii="Times New Roman" w:hAnsi="Times New Roman" w:cs="Times New Roman"/>
          <w:b/>
          <w:sz w:val="28"/>
          <w:szCs w:val="28"/>
        </w:rPr>
        <w:t xml:space="preserve"> drzewnego 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dla Domu Pomocy Społecznej  </w:t>
      </w:r>
      <w:r w:rsidR="0060267A">
        <w:rPr>
          <w:rFonts w:ascii="Times New Roman" w:hAnsi="Times New Roman" w:cs="Times New Roman"/>
          <w:b/>
          <w:sz w:val="28"/>
          <w:szCs w:val="28"/>
        </w:rPr>
        <w:br/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w </w:t>
      </w:r>
      <w:bookmarkEnd w:id="0"/>
      <w:r w:rsidR="008C545E">
        <w:rPr>
          <w:rFonts w:ascii="Times New Roman" w:hAnsi="Times New Roman" w:cs="Times New Roman"/>
          <w:b/>
          <w:sz w:val="28"/>
          <w:szCs w:val="28"/>
        </w:rPr>
        <w:t>Biskupicach</w:t>
      </w: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14:paraId="1ED2C34D" w14:textId="77777777" w:rsidR="00D33F00" w:rsidRPr="00B66646" w:rsidRDefault="00D33F00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D2C34E" w14:textId="77777777" w:rsidR="005E0017" w:rsidRDefault="00B001F4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B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Nazwa i kod Wspólnego Słownika Zamówień (CPV)</w:t>
      </w:r>
      <w:r w:rsidRPr="00202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ED2C34F" w14:textId="77777777" w:rsidR="00D33F00" w:rsidRDefault="00D33F00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0" w14:textId="77777777" w:rsidR="00D33F00" w:rsidRDefault="00D33F00" w:rsidP="000522AA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09111400-4 – paliwa drzewne</w:t>
      </w:r>
    </w:p>
    <w:p w14:paraId="1ED2C351" w14:textId="77777777" w:rsidR="00D33F00" w:rsidRPr="00202FB3" w:rsidRDefault="00D33F00" w:rsidP="00CB2AC3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2" w14:textId="0670F074" w:rsidR="00CD0CC2" w:rsidRDefault="00B001F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 postępowania: ZP.271</w:t>
      </w:r>
      <w:r w:rsidR="00CB2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3725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9E7E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B12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9E7E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</w:p>
    <w:p w14:paraId="1ED2C353" w14:textId="77777777" w:rsidR="000522AA" w:rsidRPr="00CB2AC3" w:rsidRDefault="000522AA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354" w14:textId="77777777" w:rsidR="00CD0CC2" w:rsidRDefault="00B001F4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TRYB UDZIELENIA ZAMÓWIENIA: tryb podstawowy bez negocjacji o wartości zamówienia nieprzekraczającej progów unijnych o jakich stanowi art. 3 ustawy z 11 września 2019 r. - Prawo zam</w:t>
      </w:r>
      <w:r w:rsidR="00BC536C">
        <w:rPr>
          <w:rFonts w:ascii="Times New Roman" w:hAnsi="Times New Roman" w:cs="Times New Roman"/>
          <w:color w:val="000000" w:themeColor="text1"/>
          <w:sz w:val="24"/>
          <w:szCs w:val="24"/>
        </w:rPr>
        <w:t>ówień publicznych (</w:t>
      </w:r>
      <w:proofErr w:type="spellStart"/>
      <w:r w:rsidR="00FF6DEB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="00FF6D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C536C">
        <w:rPr>
          <w:rFonts w:ascii="Times New Roman" w:hAnsi="Times New Roman" w:cs="Times New Roman"/>
          <w:color w:val="000000" w:themeColor="text1"/>
          <w:sz w:val="24"/>
          <w:szCs w:val="24"/>
        </w:rPr>
        <w:t>Dz. U. z 202</w:t>
      </w:r>
      <w:r w:rsidR="00FF6DE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C536C">
        <w:rPr>
          <w:rFonts w:ascii="Times New Roman" w:hAnsi="Times New Roman" w:cs="Times New Roman"/>
          <w:color w:val="000000" w:themeColor="text1"/>
          <w:sz w:val="24"/>
          <w:szCs w:val="24"/>
        </w:rPr>
        <w:t>r. poz. 1</w:t>
      </w:r>
      <w:r w:rsidR="006D517B">
        <w:rPr>
          <w:rFonts w:ascii="Times New Roman" w:hAnsi="Times New Roman" w:cs="Times New Roman"/>
          <w:color w:val="000000" w:themeColor="text1"/>
          <w:sz w:val="24"/>
          <w:szCs w:val="24"/>
        </w:rPr>
        <w:t>710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</w:p>
    <w:p w14:paraId="1ED2C356" w14:textId="77777777" w:rsidR="00D33F00" w:rsidRDefault="00D33F00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7" w14:textId="77777777" w:rsidR="00D33F00" w:rsidRDefault="00D33F00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8" w14:textId="77777777" w:rsidR="00CD0CC2" w:rsidRDefault="00B001F4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Niniejsza SWZ obejmuje</w:t>
      </w:r>
    </w:p>
    <w:p w14:paraId="1ED2C359" w14:textId="43E6E687" w:rsidR="00CD0CC2" w:rsidRDefault="00B3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  <w:r w:rsidR="00B001F4">
        <w:rPr>
          <w:rFonts w:ascii="Times New Roman" w:hAnsi="Times New Roman" w:cs="Times New Roman"/>
          <w:sz w:val="24"/>
          <w:szCs w:val="24"/>
        </w:rPr>
        <w:t xml:space="preserve">- </w:t>
      </w:r>
      <w:r w:rsidR="00F43047">
        <w:rPr>
          <w:rFonts w:ascii="Times New Roman" w:hAnsi="Times New Roman" w:cs="Times New Roman"/>
          <w:sz w:val="24"/>
          <w:szCs w:val="24"/>
        </w:rPr>
        <w:t xml:space="preserve"> interaktywny </w:t>
      </w:r>
      <w:r w:rsidR="00B001F4">
        <w:rPr>
          <w:rFonts w:ascii="Times New Roman" w:hAnsi="Times New Roman" w:cs="Times New Roman"/>
          <w:sz w:val="24"/>
          <w:szCs w:val="24"/>
        </w:rPr>
        <w:t>formularz ofertowy</w:t>
      </w:r>
    </w:p>
    <w:p w14:paraId="1ED2C35A" w14:textId="77777777" w:rsidR="00CD0CC2" w:rsidRDefault="00D33F00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Załącznik nr 2</w:t>
      </w:r>
      <w:r w:rsidR="00B001F4">
        <w:rPr>
          <w:rFonts w:ascii="Times New Roman" w:hAnsi="Times New Roman" w:cs="Times New Roman"/>
          <w:b w:val="0"/>
          <w:sz w:val="24"/>
          <w:szCs w:val="24"/>
        </w:rPr>
        <w:t xml:space="preserve">- wzór umowy </w:t>
      </w:r>
    </w:p>
    <w:p w14:paraId="1ED2C35B" w14:textId="77777777" w:rsidR="00B324AF" w:rsidRPr="00B324AF" w:rsidRDefault="00D33F00" w:rsidP="00B32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  <w:r w:rsidR="00B324AF">
        <w:rPr>
          <w:rFonts w:ascii="Times New Roman" w:hAnsi="Times New Roman" w:cs="Times New Roman"/>
          <w:sz w:val="24"/>
          <w:szCs w:val="24"/>
        </w:rPr>
        <w:t xml:space="preserve">- </w:t>
      </w:r>
      <w:r w:rsidR="00B324AF">
        <w:rPr>
          <w:rFonts w:ascii="Times New Roman" w:hAnsi="Times New Roman" w:cs="Times New Roman"/>
        </w:rPr>
        <w:t>o</w:t>
      </w:r>
      <w:r w:rsidR="00B324AF" w:rsidRPr="00B324AF">
        <w:rPr>
          <w:rFonts w:ascii="Times New Roman" w:hAnsi="Times New Roman" w:cs="Times New Roman"/>
        </w:rPr>
        <w:t xml:space="preserve">świadczenie </w:t>
      </w:r>
      <w:r w:rsidR="00F1795D">
        <w:rPr>
          <w:rFonts w:ascii="Times New Roman" w:hAnsi="Times New Roman" w:cs="Times New Roman"/>
        </w:rPr>
        <w:t>dotyczące przesłanek wykluczen</w:t>
      </w:r>
      <w:r w:rsidR="00E24142">
        <w:rPr>
          <w:rFonts w:ascii="Times New Roman" w:hAnsi="Times New Roman" w:cs="Times New Roman"/>
        </w:rPr>
        <w:t>ia</w:t>
      </w:r>
    </w:p>
    <w:p w14:paraId="1ED2C35C" w14:textId="0DEE5483" w:rsidR="00CD0CC2" w:rsidRDefault="00B001F4" w:rsidP="00B324AF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Załącznik nr </w:t>
      </w:r>
      <w:r w:rsidR="00D33F00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>- klauzula informacyjna RODO</w:t>
      </w:r>
    </w:p>
    <w:p w14:paraId="0B2CE356" w14:textId="541A0121" w:rsidR="00DA6779" w:rsidRDefault="00DA6779" w:rsidP="00DA6779"/>
    <w:p w14:paraId="04AA333F" w14:textId="77777777" w:rsidR="00DA6779" w:rsidRPr="00DA6779" w:rsidRDefault="00DA6779" w:rsidP="00DA6779"/>
    <w:p w14:paraId="1ED2C35D" w14:textId="77777777" w:rsidR="00CD0CC2" w:rsidRDefault="00CD0CC2" w:rsidP="00B324AF">
      <w:pPr>
        <w:spacing w:after="0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5E" w14:textId="77777777" w:rsidR="00CD0CC2" w:rsidRDefault="00B001F4">
      <w:pPr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ZATWIERDZIŁ:</w:t>
      </w:r>
    </w:p>
    <w:p w14:paraId="1ED2C35F" w14:textId="77777777" w:rsidR="0045171F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1ED2C360" w14:textId="77777777"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Domu Pomocy Społecznej</w:t>
      </w:r>
    </w:p>
    <w:p w14:paraId="1ED2C361" w14:textId="77777777"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2C362" w14:textId="77777777" w:rsidR="007B20D4" w:rsidRPr="009558B8" w:rsidRDefault="00CB2AC3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Sławomir Janiak</w:t>
      </w:r>
    </w:p>
    <w:p w14:paraId="1ED2C363" w14:textId="77777777" w:rsidR="009057FB" w:rsidRDefault="009057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64" w14:textId="77777777" w:rsidR="00D33F00" w:rsidRDefault="00D3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D2C365" w14:textId="0E158C07" w:rsidR="00CD0CC2" w:rsidRPr="000D02D0" w:rsidRDefault="00CB2AC3" w:rsidP="00CC59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D0">
        <w:rPr>
          <w:rFonts w:ascii="Times New Roman" w:hAnsi="Times New Roman" w:cs="Times New Roman"/>
          <w:sz w:val="24"/>
          <w:szCs w:val="24"/>
        </w:rPr>
        <w:lastRenderedPageBreak/>
        <w:t>Biskupice</w:t>
      </w:r>
      <w:r w:rsidR="00B001F4" w:rsidRPr="000D02D0">
        <w:rPr>
          <w:rFonts w:ascii="Times New Roman" w:hAnsi="Times New Roman" w:cs="Times New Roman"/>
          <w:sz w:val="24"/>
          <w:szCs w:val="24"/>
        </w:rPr>
        <w:t xml:space="preserve">, dnia </w:t>
      </w:r>
      <w:r w:rsidR="00CC7577">
        <w:rPr>
          <w:rFonts w:ascii="Times New Roman" w:hAnsi="Times New Roman" w:cs="Times New Roman"/>
          <w:sz w:val="24"/>
          <w:szCs w:val="24"/>
        </w:rPr>
        <w:t>2</w:t>
      </w:r>
      <w:r w:rsidR="007D478F">
        <w:rPr>
          <w:rFonts w:ascii="Times New Roman" w:hAnsi="Times New Roman" w:cs="Times New Roman"/>
          <w:sz w:val="24"/>
          <w:szCs w:val="24"/>
        </w:rPr>
        <w:t>7</w:t>
      </w:r>
      <w:r w:rsidR="005E5A3E">
        <w:rPr>
          <w:rFonts w:ascii="Times New Roman" w:hAnsi="Times New Roman" w:cs="Times New Roman"/>
          <w:sz w:val="24"/>
          <w:szCs w:val="24"/>
        </w:rPr>
        <w:t>.</w:t>
      </w:r>
      <w:r w:rsidR="00CB61EE">
        <w:rPr>
          <w:rFonts w:ascii="Times New Roman" w:hAnsi="Times New Roman" w:cs="Times New Roman"/>
          <w:sz w:val="24"/>
          <w:szCs w:val="24"/>
        </w:rPr>
        <w:t>07</w:t>
      </w:r>
      <w:r w:rsidR="005E5A3E">
        <w:rPr>
          <w:rFonts w:ascii="Times New Roman" w:hAnsi="Times New Roman" w:cs="Times New Roman"/>
          <w:sz w:val="24"/>
          <w:szCs w:val="24"/>
        </w:rPr>
        <w:t>.202</w:t>
      </w:r>
      <w:r w:rsidR="00CB61EE">
        <w:rPr>
          <w:rFonts w:ascii="Times New Roman" w:hAnsi="Times New Roman" w:cs="Times New Roman"/>
          <w:sz w:val="24"/>
          <w:szCs w:val="24"/>
        </w:rPr>
        <w:t>3</w:t>
      </w:r>
      <w:r w:rsidR="00B001F4" w:rsidRPr="000D02D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ED2C366" w14:textId="00CFE216" w:rsidR="00CD0CC2" w:rsidRDefault="000B581A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Nazwa oraz adres Zamawiającego</w:t>
      </w:r>
    </w:p>
    <w:p w14:paraId="1ED2C367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Dom Pomocy Społecznej w 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Biskupicach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Biskupice 72,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98-200 Sieradz. </w:t>
      </w:r>
    </w:p>
    <w:p w14:paraId="1ED2C368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Tel. 48 43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827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46 95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,</w:t>
      </w:r>
    </w:p>
    <w:p w14:paraId="1ED2C369" w14:textId="77777777" w:rsidR="00CD0CC2" w:rsidRDefault="00B001F4" w:rsidP="00CC597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e-mail:</w:t>
      </w:r>
      <w:hyperlink r:id="rId9" w:history="1">
        <w:r w:rsidR="0018059B" w:rsidRPr="00CC7577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zamowienia.dpsbiskupice@gmail.com</w:t>
        </w:r>
      </w:hyperlink>
      <w:r w:rsidR="0018059B" w:rsidRPr="00CC7577">
        <w:rPr>
          <w:rFonts w:ascii="Helvetica" w:hAnsi="Helvetica" w:cs="Helvetica"/>
          <w:color w:val="5F6368"/>
          <w:sz w:val="21"/>
          <w:szCs w:val="21"/>
          <w:highlight w:val="lightGray"/>
          <w:shd w:val="clear" w:color="auto" w:fill="FFFFFF"/>
          <w:lang w:val="en-GB"/>
        </w:rPr>
        <w:t xml:space="preserve">; </w:t>
      </w:r>
      <w:hyperlink r:id="rId10" w:history="1">
        <w:r w:rsidR="00CB2AC3" w:rsidRPr="00B519D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14:paraId="1ED2C36A" w14:textId="77777777" w:rsidR="00CD0CC2" w:rsidRDefault="00B001F4" w:rsidP="00CC597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strona internetowa: </w:t>
      </w:r>
      <w:hyperlink r:id="rId11" w:history="1">
        <w:r w:rsidR="00632E0D" w:rsidRPr="00632E0D">
          <w:rPr>
            <w:rStyle w:val="Hipercze"/>
            <w:rFonts w:ascii="Times New Roman" w:hAnsi="Times New Roman" w:cs="Times New Roman"/>
          </w:rPr>
          <w:t>http://bip-dps.biskupice.spsieradz.finn.pl</w:t>
        </w:r>
      </w:hyperlink>
    </w:p>
    <w:p w14:paraId="1ED2C36B" w14:textId="77777777" w:rsidR="00CD0CC2" w:rsidRDefault="00B001F4" w:rsidP="00CC597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adres elektronicznej skrzynki podawczej </w:t>
      </w:r>
      <w:proofErr w:type="spellStart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ePUAP</w:t>
      </w:r>
      <w:proofErr w:type="spellEnd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 w:rsidR="00632E0D">
        <w:rPr>
          <w:rStyle w:val="Pogrubieni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DPSBiskupice</w:t>
      </w:r>
      <w:proofErr w:type="spellEnd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SkrytkaESP</w:t>
      </w:r>
      <w:proofErr w:type="spellEnd"/>
    </w:p>
    <w:p w14:paraId="1ED2C36C" w14:textId="04316E11" w:rsidR="00CD59BE" w:rsidRPr="002119D1" w:rsidRDefault="00B001F4" w:rsidP="00CC5974">
      <w:pPr>
        <w:spacing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Link do postępowania: </w:t>
      </w:r>
      <w:hyperlink r:id="rId12" w:history="1">
        <w:r w:rsidR="00B33306" w:rsidRPr="00A15946">
          <w:rPr>
            <w:rStyle w:val="Hipercze"/>
            <w:rFonts w:ascii="Times New Roman" w:hAnsi="Times New Roman" w:cs="Times New Roman"/>
            <w:bCs/>
            <w:iCs/>
            <w:sz w:val="24"/>
            <w:szCs w:val="24"/>
          </w:rPr>
          <w:t>https://ezamowienia.gov.pl/mp-client/tenders/ocds-148610-6f1c9362-2c55-11ee-a60c-9ec5599dddc1</w:t>
        </w:r>
      </w:hyperlink>
      <w:r w:rsidR="00B33306"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 </w:t>
      </w:r>
    </w:p>
    <w:p w14:paraId="1ED2C36E" w14:textId="6F4EBA3B" w:rsidR="00D1725B" w:rsidRPr="00741D23" w:rsidRDefault="00B001F4" w:rsidP="00CC5974">
      <w:pPr>
        <w:pStyle w:val="Nagwek3"/>
        <w:shd w:val="clear" w:color="auto" w:fill="FFFFFF"/>
        <w:spacing w:before="0" w:line="276" w:lineRule="auto"/>
        <w:rPr>
          <w:rStyle w:val="Hipercze"/>
          <w:rFonts w:ascii="Times New Roman" w:hAnsi="Times New Roman" w:cs="Times New Roman"/>
          <w:bCs/>
          <w:iCs/>
          <w:color w:val="auto"/>
          <w:u w:val="none"/>
        </w:rPr>
      </w:pPr>
      <w:r w:rsidRPr="00B33306">
        <w:rPr>
          <w:rStyle w:val="Hipercze"/>
          <w:rFonts w:ascii="Times New Roman" w:hAnsi="Times New Roman" w:cs="Times New Roman"/>
          <w:bCs/>
          <w:iCs/>
          <w:color w:val="auto"/>
          <w:highlight w:val="yellow"/>
          <w:u w:val="none"/>
        </w:rPr>
        <w:t>ID postępowania</w:t>
      </w:r>
      <w:r w:rsidR="004F5D38" w:rsidRPr="00B33306">
        <w:rPr>
          <w:rStyle w:val="Hipercze"/>
          <w:rFonts w:ascii="Times New Roman" w:hAnsi="Times New Roman" w:cs="Times New Roman"/>
          <w:bCs/>
          <w:iCs/>
          <w:color w:val="auto"/>
          <w:highlight w:val="yellow"/>
          <w:u w:val="none"/>
        </w:rPr>
        <w:t>:</w:t>
      </w:r>
      <w:r w:rsidR="00741D23" w:rsidRPr="00B33306">
        <w:rPr>
          <w:rStyle w:val="Hipercze"/>
          <w:rFonts w:ascii="Times New Roman" w:hAnsi="Times New Roman" w:cs="Times New Roman"/>
          <w:bCs/>
          <w:iCs/>
          <w:color w:val="auto"/>
          <w:highlight w:val="yellow"/>
          <w:u w:val="none"/>
        </w:rPr>
        <w:t xml:space="preserve"> </w:t>
      </w:r>
      <w:r w:rsidR="00741D23" w:rsidRPr="00B33306">
        <w:rPr>
          <w:rStyle w:val="Hipercze"/>
          <w:rFonts w:ascii="Times New Roman" w:hAnsi="Times New Roman" w:cs="Times New Roman"/>
          <w:bCs/>
          <w:iCs/>
          <w:color w:val="auto"/>
          <w:highlight w:val="yellow"/>
          <w:u w:val="none"/>
        </w:rPr>
        <w:t>ocds-148610-6f1c9362-2c55-11ee-a60c-9ec5599dddc1</w:t>
      </w:r>
    </w:p>
    <w:p w14:paraId="7D410EDC" w14:textId="77777777" w:rsidR="003C0752" w:rsidRPr="003C0752" w:rsidRDefault="003C0752" w:rsidP="00CC5974">
      <w:pPr>
        <w:spacing w:line="276" w:lineRule="auto"/>
      </w:pPr>
    </w:p>
    <w:p w14:paraId="1ED2C36F" w14:textId="1A20A8D1" w:rsidR="00CD0CC2" w:rsidRDefault="000B581A" w:rsidP="00CC597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t xml:space="preserve">Rozdział </w:t>
      </w:r>
      <w:r w:rsidR="00B001F4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t xml:space="preserve">II. Adres strony internetowej, na której udostępniane będą zmiany i wyjaśnienia treści SWZ oraz inne dokumenty zamówienia bezpośrednio związane z postępowaniem </w:t>
      </w:r>
      <w:r w:rsidR="00B001F4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br/>
        <w:t>o udzielenie zamówienia</w:t>
      </w:r>
    </w:p>
    <w:p w14:paraId="738DC8DF" w14:textId="77777777" w:rsidR="00FD4431" w:rsidRDefault="00FD4431" w:rsidP="00CC597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</w:p>
    <w:p w14:paraId="1ED2C371" w14:textId="61353E4C" w:rsidR="00741C91" w:rsidRDefault="00493156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FF12A0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https://ezamowienia.gov.pl/mp-client/tenders/ocds-148610-6f1c9362-2c55-11ee-a60c-9ec5599dddc1</w:t>
        </w:r>
      </w:hyperlink>
      <w:r w:rsidRPr="00FF12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21774" w14:textId="77777777" w:rsidR="00FF12A0" w:rsidRDefault="00FF12A0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1189D" w14:textId="165BE048" w:rsidR="00FF12A0" w:rsidRPr="00FF12A0" w:rsidRDefault="00FA61E0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A15946">
          <w:rPr>
            <w:rStyle w:val="Hipercze"/>
            <w:rFonts w:ascii="Times New Roman" w:hAnsi="Times New Roman" w:cs="Times New Roman"/>
            <w:sz w:val="24"/>
            <w:szCs w:val="24"/>
          </w:rPr>
          <w:t>https://bip-dps.biskupice.spsieradz.finn.pl/bipkod/32867136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22C89" w14:textId="77777777" w:rsidR="00493156" w:rsidRPr="00493156" w:rsidRDefault="00493156" w:rsidP="00CC597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D59F5C" w14:textId="77777777" w:rsidR="00A41377" w:rsidRDefault="00A41377" w:rsidP="00CC597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</w:p>
    <w:p w14:paraId="1ED2C372" w14:textId="745445A0" w:rsidR="00CD0CC2" w:rsidRDefault="001F431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Ro</w:t>
      </w:r>
      <w:r w:rsidR="00DF79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Tryb udzielenia zamówienia</w:t>
      </w:r>
    </w:p>
    <w:p w14:paraId="1ED2C373" w14:textId="77777777" w:rsidR="00EB77B2" w:rsidRDefault="00B001F4" w:rsidP="00CC5974">
      <w:pPr>
        <w:pStyle w:val="pkt"/>
        <w:numPr>
          <w:ilvl w:val="0"/>
          <w:numId w:val="23"/>
        </w:numPr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Postępowanie o udzielenie zamówienia publicznego prowadzone jest w trybie podstawowym bez negocjacji, na podstawie art. 275 pkt 1 ustawy z dnia 11 września 2019 r. – Prawo zam</w:t>
      </w:r>
      <w:r w:rsidR="0067137E">
        <w:rPr>
          <w:color w:val="000000" w:themeColor="text1"/>
          <w:szCs w:val="24"/>
        </w:rPr>
        <w:t>ówień publicznych (</w:t>
      </w:r>
      <w:proofErr w:type="spellStart"/>
      <w:r w:rsidR="00285132">
        <w:rPr>
          <w:color w:val="000000" w:themeColor="text1"/>
          <w:szCs w:val="24"/>
        </w:rPr>
        <w:t>t.j</w:t>
      </w:r>
      <w:proofErr w:type="spellEnd"/>
      <w:r w:rsidR="00285132">
        <w:rPr>
          <w:color w:val="000000" w:themeColor="text1"/>
          <w:szCs w:val="24"/>
        </w:rPr>
        <w:t xml:space="preserve">. </w:t>
      </w:r>
      <w:r w:rsidR="0067137E">
        <w:rPr>
          <w:color w:val="000000" w:themeColor="text1"/>
          <w:szCs w:val="24"/>
        </w:rPr>
        <w:t>Dz. U. z 202</w:t>
      </w:r>
      <w:r w:rsidR="00285132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 xml:space="preserve">r., poz. </w:t>
      </w:r>
      <w:r w:rsidR="00285132">
        <w:rPr>
          <w:color w:val="000000" w:themeColor="text1"/>
          <w:szCs w:val="24"/>
        </w:rPr>
        <w:t>1710</w:t>
      </w:r>
      <w:r w:rsidR="0067137E">
        <w:rPr>
          <w:color w:val="000000" w:themeColor="text1"/>
          <w:szCs w:val="24"/>
        </w:rPr>
        <w:t xml:space="preserve"> z </w:t>
      </w:r>
      <w:proofErr w:type="spellStart"/>
      <w:r w:rsidR="0067137E">
        <w:rPr>
          <w:color w:val="000000" w:themeColor="text1"/>
          <w:szCs w:val="24"/>
        </w:rPr>
        <w:t>późn</w:t>
      </w:r>
      <w:proofErr w:type="spellEnd"/>
      <w:r w:rsidR="0067137E">
        <w:rPr>
          <w:color w:val="000000" w:themeColor="text1"/>
          <w:szCs w:val="24"/>
        </w:rPr>
        <w:t>. zm.</w:t>
      </w:r>
      <w:r>
        <w:rPr>
          <w:color w:val="000000" w:themeColor="text1"/>
          <w:szCs w:val="24"/>
        </w:rPr>
        <w:t>) [zwanej dalej także „PZP”], o wartości nieprzekraczającej kwoty określonej na podstawie art. 3 ustawy PZP.</w:t>
      </w:r>
    </w:p>
    <w:p w14:paraId="1ED2C374" w14:textId="77777777" w:rsidR="00CD0CC2" w:rsidRPr="00EB77B2" w:rsidRDefault="00B001F4" w:rsidP="00CC5974">
      <w:pPr>
        <w:pStyle w:val="pkt"/>
        <w:numPr>
          <w:ilvl w:val="0"/>
          <w:numId w:val="23"/>
        </w:numPr>
        <w:spacing w:before="0" w:after="0" w:line="276" w:lineRule="auto"/>
        <w:rPr>
          <w:color w:val="000000" w:themeColor="text1"/>
          <w:szCs w:val="24"/>
        </w:rPr>
      </w:pPr>
      <w:r w:rsidRPr="00EB77B2">
        <w:rPr>
          <w:color w:val="000000" w:themeColor="text1"/>
          <w:szCs w:val="24"/>
        </w:rPr>
        <w:t>W zakresie nieuregulowanym niniejszą specyfikacją warunków zamówienia, zwaną dalej SWZ, zastosowanie mają przepisy ustawy PZP.</w:t>
      </w:r>
    </w:p>
    <w:p w14:paraId="1ED2C375" w14:textId="77777777" w:rsidR="00CD0CC2" w:rsidRDefault="00CD0CC2" w:rsidP="00CC597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1ED2C376" w14:textId="0C018E34" w:rsidR="00CD0CC2" w:rsidRDefault="00660E9D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Opis przedmiotu zamówienia</w:t>
      </w:r>
    </w:p>
    <w:p w14:paraId="1ED2C377" w14:textId="22D0A57F" w:rsidR="00D33F00" w:rsidRPr="00EB77B2" w:rsidRDefault="00D33F00" w:rsidP="00CC5974">
      <w:pPr>
        <w:pStyle w:val="Akapitzlist"/>
        <w:numPr>
          <w:ilvl w:val="0"/>
          <w:numId w:val="24"/>
        </w:numPr>
        <w:spacing w:line="276" w:lineRule="auto"/>
        <w:jc w:val="both"/>
      </w:pPr>
      <w:r w:rsidRPr="00EB77B2">
        <w:t>Przedmiotem zamówienia jest sukc</w:t>
      </w:r>
      <w:r w:rsidR="000036A1" w:rsidRPr="00EB77B2">
        <w:t>esywna sprzedaż wraz z dostawą,</w:t>
      </w:r>
      <w:r w:rsidRPr="00EB77B2">
        <w:t xml:space="preserve"> rozładunkiem</w:t>
      </w:r>
      <w:r w:rsidR="0010469F" w:rsidRPr="00EB77B2">
        <w:br/>
      </w:r>
      <w:r w:rsidR="000036A1" w:rsidRPr="00EB77B2">
        <w:t>i zniesieniem do magazynu,</w:t>
      </w:r>
      <w:r w:rsidRPr="00EB77B2">
        <w:t xml:space="preserve"> </w:t>
      </w:r>
      <w:proofErr w:type="spellStart"/>
      <w:r w:rsidRPr="00EB77B2">
        <w:t>pelletu</w:t>
      </w:r>
      <w:proofErr w:type="spellEnd"/>
      <w:r w:rsidRPr="00EB77B2">
        <w:t xml:space="preserve"> drzewnego</w:t>
      </w:r>
      <w:r w:rsidR="000036A1" w:rsidRPr="00EB77B2">
        <w:t xml:space="preserve"> w ilości </w:t>
      </w:r>
      <w:r w:rsidR="00DF79D1">
        <w:rPr>
          <w:highlight w:val="yellow"/>
        </w:rPr>
        <w:t>100</w:t>
      </w:r>
      <w:r w:rsidR="000036A1" w:rsidRPr="00975041">
        <w:rPr>
          <w:highlight w:val="yellow"/>
        </w:rPr>
        <w:t xml:space="preserve"> ton</w:t>
      </w:r>
      <w:r w:rsidRPr="00EB77B2">
        <w:t xml:space="preserve"> dla potrzeb grzewczych Domu Pomocy Społecznej w Biskupicach </w:t>
      </w:r>
      <w:r w:rsidR="00337025" w:rsidRPr="00660E9D">
        <w:rPr>
          <w:highlight w:val="yellow"/>
        </w:rPr>
        <w:t>od dnia podpisania umowy</w:t>
      </w:r>
      <w:r w:rsidRPr="00660E9D">
        <w:rPr>
          <w:highlight w:val="yellow"/>
        </w:rPr>
        <w:t xml:space="preserve"> </w:t>
      </w:r>
      <w:r w:rsidR="00A758C0" w:rsidRPr="00660E9D">
        <w:rPr>
          <w:highlight w:val="yellow"/>
        </w:rPr>
        <w:t xml:space="preserve">do </w:t>
      </w:r>
      <w:r w:rsidR="00975041" w:rsidRPr="00660E9D">
        <w:rPr>
          <w:highlight w:val="yellow"/>
        </w:rPr>
        <w:t>3</w:t>
      </w:r>
      <w:r w:rsidR="00CC5974" w:rsidRPr="00660E9D">
        <w:rPr>
          <w:highlight w:val="yellow"/>
        </w:rPr>
        <w:t xml:space="preserve">1 grudnia </w:t>
      </w:r>
      <w:r w:rsidR="00A758C0" w:rsidRPr="00660E9D">
        <w:rPr>
          <w:highlight w:val="yellow"/>
        </w:rPr>
        <w:t>202</w:t>
      </w:r>
      <w:r w:rsidR="00975041" w:rsidRPr="00660E9D">
        <w:rPr>
          <w:highlight w:val="yellow"/>
        </w:rPr>
        <w:t>3</w:t>
      </w:r>
      <w:r w:rsidR="00CC5974" w:rsidRPr="00660E9D">
        <w:rPr>
          <w:highlight w:val="yellow"/>
        </w:rPr>
        <w:t xml:space="preserve"> </w:t>
      </w:r>
      <w:r w:rsidR="00A758C0" w:rsidRPr="00660E9D">
        <w:rPr>
          <w:highlight w:val="yellow"/>
        </w:rPr>
        <w:t>roku</w:t>
      </w:r>
      <w:r w:rsidR="00A758C0" w:rsidRPr="00EB77B2">
        <w:t xml:space="preserve"> </w:t>
      </w:r>
      <w:r w:rsidRPr="00EB77B2">
        <w:t>o parametrach:</w:t>
      </w:r>
    </w:p>
    <w:p w14:paraId="1ED2C378" w14:textId="77777777" w:rsidR="00D33F00" w:rsidRDefault="00D33F00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 xml:space="preserve">Wartość opałowa nie niższa niż 18000 </w:t>
      </w:r>
      <w:proofErr w:type="spellStart"/>
      <w:r>
        <w:t>kJ</w:t>
      </w:r>
      <w:proofErr w:type="spellEnd"/>
      <w:r>
        <w:t>/kg</w:t>
      </w:r>
    </w:p>
    <w:p w14:paraId="1ED2C379" w14:textId="77777777" w:rsidR="00D33F00" w:rsidRDefault="00875634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Wilgotność nie większa niż 10%</w:t>
      </w:r>
    </w:p>
    <w:p w14:paraId="1ED2C37A" w14:textId="77777777" w:rsidR="00875634" w:rsidRPr="00A858CC" w:rsidRDefault="00875634" w:rsidP="00CC5974">
      <w:pPr>
        <w:pStyle w:val="Akapitzlist"/>
        <w:spacing w:line="276" w:lineRule="auto"/>
        <w:ind w:left="1080"/>
        <w:jc w:val="both"/>
        <w:rPr>
          <w:b/>
        </w:rPr>
      </w:pPr>
      <w:r w:rsidRPr="00A858CC">
        <w:rPr>
          <w:b/>
        </w:rPr>
        <w:t>(</w:t>
      </w:r>
      <w:r w:rsidR="00A858CC">
        <w:rPr>
          <w:b/>
        </w:rPr>
        <w:t>W</w:t>
      </w:r>
      <w:r w:rsidRPr="00A858CC">
        <w:rPr>
          <w:b/>
        </w:rPr>
        <w:t xml:space="preserve">yrywkowo będą prowadzone kontrole wilgotności dostarczonego </w:t>
      </w:r>
      <w:proofErr w:type="spellStart"/>
      <w:r w:rsidRPr="00A858CC">
        <w:rPr>
          <w:b/>
        </w:rPr>
        <w:t>pelletu</w:t>
      </w:r>
      <w:proofErr w:type="spellEnd"/>
      <w:r w:rsidRPr="00A858CC">
        <w:rPr>
          <w:b/>
        </w:rPr>
        <w:t xml:space="preserve">. </w:t>
      </w:r>
      <w:r w:rsidR="00A858CC">
        <w:rPr>
          <w:b/>
        </w:rPr>
        <w:br/>
      </w:r>
      <w:r w:rsidRPr="00A858CC">
        <w:rPr>
          <w:b/>
        </w:rPr>
        <w:t xml:space="preserve">W przypadku przekroczenia ustalonej normy wilgotności powyżej 10% dostawa zostanie zwrócona </w:t>
      </w:r>
      <w:r w:rsidR="00A858CC" w:rsidRPr="00A858CC">
        <w:rPr>
          <w:b/>
        </w:rPr>
        <w:t>i dostawca musi dostarczyć towar bez wady zgodny z przedmiotem zamówienia)</w:t>
      </w:r>
    </w:p>
    <w:p w14:paraId="1ED2C37B" w14:textId="77777777" w:rsidR="00A858CC" w:rsidRDefault="00875634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popiołu</w:t>
      </w:r>
      <w:r w:rsidR="00A858CC">
        <w:t xml:space="preserve"> nie większa niż 1,0 %</w:t>
      </w:r>
    </w:p>
    <w:p w14:paraId="1ED2C37C" w14:textId="77777777" w:rsidR="00A858CC" w:rsidRP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lastRenderedPageBreak/>
        <w:t>Gęstość 1,00-1,40 kg/dm</w:t>
      </w:r>
      <w:r>
        <w:rPr>
          <w:vertAlign w:val="superscript"/>
        </w:rPr>
        <w:t>3</w:t>
      </w:r>
    </w:p>
    <w:p w14:paraId="1ED2C37D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 xml:space="preserve">Granulacja </w:t>
      </w:r>
      <w:proofErr w:type="spellStart"/>
      <w:r>
        <w:t>pelletu</w:t>
      </w:r>
      <w:proofErr w:type="spellEnd"/>
      <w:r>
        <w:t>: średnica 6-8 mm, długość 10-50 mm</w:t>
      </w:r>
    </w:p>
    <w:p w14:paraId="1ED2C37E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Dodatki ułatwiające prasowanie: BRAK</w:t>
      </w:r>
    </w:p>
    <w:p w14:paraId="1ED2C37F" w14:textId="77777777" w:rsidR="00875634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siarki nie większa niż 0,08%</w:t>
      </w:r>
    </w:p>
    <w:p w14:paraId="1ED2C380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azotu nie większa niż: 0,3%</w:t>
      </w:r>
    </w:p>
    <w:p w14:paraId="1ED2C381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Zawartość chloru nie większa niż: 0,03%</w:t>
      </w:r>
    </w:p>
    <w:p w14:paraId="1ED2C382" w14:textId="77777777" w:rsidR="00A858CC" w:rsidRDefault="00A858CC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>Opakowania zbiorcze: 15-25 kg, oznakowane w dane producenta</w:t>
      </w:r>
    </w:p>
    <w:p w14:paraId="1ED2C383" w14:textId="77777777" w:rsidR="000036A1" w:rsidRDefault="000036A1" w:rsidP="00CC5974">
      <w:pPr>
        <w:pStyle w:val="Akapitzlist"/>
        <w:numPr>
          <w:ilvl w:val="0"/>
          <w:numId w:val="17"/>
        </w:numPr>
        <w:spacing w:line="276" w:lineRule="auto"/>
        <w:jc w:val="both"/>
      </w:pPr>
      <w:r>
        <w:t xml:space="preserve">Skład </w:t>
      </w:r>
      <w:proofErr w:type="spellStart"/>
      <w:r>
        <w:t>pelletu</w:t>
      </w:r>
      <w:proofErr w:type="spellEnd"/>
      <w:r>
        <w:t xml:space="preserve">: </w:t>
      </w:r>
      <w:proofErr w:type="spellStart"/>
      <w:r>
        <w:t>trocina</w:t>
      </w:r>
      <w:proofErr w:type="spellEnd"/>
      <w:r>
        <w:t xml:space="preserve"> z drewna iglastego, liściastego lub ich mieszaniny</w:t>
      </w:r>
    </w:p>
    <w:p w14:paraId="1ED2C384" w14:textId="77777777" w:rsidR="00D672B4" w:rsidRPr="00D672B4" w:rsidRDefault="00D672B4" w:rsidP="00CC5974">
      <w:p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D672B4">
        <w:rPr>
          <w:rFonts w:ascii="Times New Roman" w:hAnsi="Times New Roman" w:cs="Times New Roman"/>
          <w:b/>
        </w:rPr>
        <w:t>Pellet</w:t>
      </w:r>
      <w:proofErr w:type="spellEnd"/>
      <w:r w:rsidRPr="00D672B4">
        <w:rPr>
          <w:rFonts w:ascii="Times New Roman" w:hAnsi="Times New Roman" w:cs="Times New Roman"/>
          <w:b/>
        </w:rPr>
        <w:t xml:space="preserve"> musi odpowiadać parametrom oraz posiadać odpowiednie certyfikaty</w:t>
      </w:r>
      <w:r w:rsidR="00544CF7">
        <w:rPr>
          <w:rFonts w:ascii="Times New Roman" w:hAnsi="Times New Roman" w:cs="Times New Roman"/>
          <w:b/>
        </w:rPr>
        <w:t xml:space="preserve">, </w:t>
      </w:r>
      <w:r w:rsidRPr="00D672B4">
        <w:rPr>
          <w:rFonts w:ascii="Times New Roman" w:hAnsi="Times New Roman" w:cs="Times New Roman"/>
          <w:b/>
        </w:rPr>
        <w:t>jakie są wymagane do spalania biomasy</w:t>
      </w:r>
    </w:p>
    <w:p w14:paraId="1ED2C385" w14:textId="77777777" w:rsidR="00CD0CC2" w:rsidRDefault="00D672B4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>Zamawi</w:t>
      </w:r>
      <w:r w:rsidR="000036A1">
        <w:t>a</w:t>
      </w:r>
      <w:r>
        <w:t xml:space="preserve">jący nie dopuszcza w składzie </w:t>
      </w:r>
      <w:proofErr w:type="spellStart"/>
      <w:r>
        <w:t>pelletu</w:t>
      </w:r>
      <w:proofErr w:type="spellEnd"/>
      <w:r>
        <w:t xml:space="preserve"> </w:t>
      </w:r>
      <w:r w:rsidR="00BB180E">
        <w:t xml:space="preserve">z </w:t>
      </w:r>
      <w:r>
        <w:t>trocin z płyt drewnopochodnych, tzn. pilśniowych (MDF, HDF, LDF), płyt wiórowych i paździerzowych</w:t>
      </w:r>
      <w:r w:rsidR="000036A1">
        <w:t xml:space="preserve">, materiałów </w:t>
      </w:r>
      <w:r w:rsidR="00B366E4">
        <w:br/>
      </w:r>
      <w:r w:rsidR="000036A1">
        <w:t>z dodatkiem farb, lakierów i z dodatkiem jakichkolwiek związków chemicznych, piasku lub innych, niewymienionych komponentów.</w:t>
      </w:r>
    </w:p>
    <w:p w14:paraId="1ED2C386" w14:textId="77777777" w:rsidR="000036A1" w:rsidRDefault="000036A1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Ilość </w:t>
      </w:r>
      <w:proofErr w:type="spellStart"/>
      <w:r>
        <w:t>pelletu</w:t>
      </w:r>
      <w:proofErr w:type="spellEnd"/>
      <w:r>
        <w:t xml:space="preserve"> podana w SWZ jest wartością szacunkową i służy obliczeniu wartości oferty. Faktycznie dostarczona ilość </w:t>
      </w:r>
      <w:proofErr w:type="spellStart"/>
      <w:r>
        <w:t>pelletu</w:t>
      </w:r>
      <w:proofErr w:type="spellEnd"/>
      <w:r>
        <w:t xml:space="preserve"> będzie zależała od rzeczywistego zapotrzebowania Zamawiającego, uwarunkowanego m. in. warunkami atmosferycznymi w okresie grzewczym i może ulec zmianie w trakcie realizacji zamówienia. W takim przypadku </w:t>
      </w:r>
      <w:r w:rsidR="00B366E4">
        <w:t>Wykonawcy będzie przysługiwać tylko wynagrodzenie wynikające z faktycznie zrealizowanych usług. Zamawiający zastrzega sobie prawo zmniejszenia ilości dostaw do faktycznych potrzeb o max. 30%  lub zwiększenia ilości dostaw o max. 30%.</w:t>
      </w:r>
    </w:p>
    <w:p w14:paraId="1ED2C387" w14:textId="48F696C4" w:rsidR="00B366E4" w:rsidRDefault="00B366E4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Zamawiający będzie informował </w:t>
      </w:r>
      <w:r w:rsidR="00026523">
        <w:t xml:space="preserve">Wykonawcę o terminie realizacji zamówienia </w:t>
      </w:r>
      <w:r w:rsidR="0010469F">
        <w:br/>
      </w:r>
      <w:r w:rsidR="00026523">
        <w:t xml:space="preserve">z dwudniowym wyprzedzeniem telefonicznie lub mailowo. Dostawy </w:t>
      </w:r>
      <w:proofErr w:type="spellStart"/>
      <w:r w:rsidR="00026523">
        <w:t>pelletu</w:t>
      </w:r>
      <w:proofErr w:type="spellEnd"/>
      <w:r w:rsidR="00026523">
        <w:t xml:space="preserve"> odbywać się będą transportem Wykonawcy i na jego koszt wraz z rozładunkiem w godzinach od 7:00 do 15:00</w:t>
      </w:r>
      <w:r w:rsidR="00DC25DF">
        <w:t>.</w:t>
      </w:r>
    </w:p>
    <w:p w14:paraId="1ED2C388" w14:textId="77777777" w:rsidR="00026523" w:rsidRDefault="00026523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>Maksymalna jednorazowa dostawa</w:t>
      </w:r>
      <w:r w:rsidR="00F259A4">
        <w:t>, z uwagi na pojemność magazynu, nie może przekroczyć 20 ton.</w:t>
      </w:r>
    </w:p>
    <w:p w14:paraId="1ED2C389" w14:textId="77777777" w:rsidR="00F259A4" w:rsidRDefault="00F259A4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W przypadku niepełnej dostawy </w:t>
      </w:r>
      <w:r w:rsidR="00D22929">
        <w:t xml:space="preserve">(w stosunku do zapotrzebowania) Wykonawca dokona uzupełnienia w ciągu najbliższych 2 dni </w:t>
      </w:r>
      <w:r w:rsidR="00D22929" w:rsidRPr="00283D90">
        <w:t>roboczych</w:t>
      </w:r>
      <w:r w:rsidR="00D22929">
        <w:t>. Brak uzupełniania dostawy może stanowić podstawę do naliczania kar umownych.</w:t>
      </w:r>
    </w:p>
    <w:p w14:paraId="1ED2C38A" w14:textId="77777777" w:rsidR="0010469F" w:rsidRDefault="0010469F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Parametry dostarczonego </w:t>
      </w:r>
      <w:proofErr w:type="spellStart"/>
      <w:r>
        <w:t>pelletu</w:t>
      </w:r>
      <w:proofErr w:type="spellEnd"/>
      <w:r>
        <w:t xml:space="preserve"> drzewnego muszą być zgodne z parametrami zapisanymi w świadectwie jakości oraz obowiązującymi w tym zakresie przepisami potwierdzającymi spełnianie obowiązujących norm i wymagań Zamawiającego.</w:t>
      </w:r>
    </w:p>
    <w:p w14:paraId="1ED2C38B" w14:textId="77777777" w:rsidR="0010469F" w:rsidRDefault="0010469F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Celowym jest aby Wykonawcy zapoznali się z miejscem położenia magazynu </w:t>
      </w:r>
      <w:r w:rsidR="000424B9">
        <w:br/>
      </w:r>
      <w:r>
        <w:t>i warunkami dojazdu.</w:t>
      </w:r>
    </w:p>
    <w:p w14:paraId="1ED2C38C" w14:textId="77777777" w:rsidR="0010469F" w:rsidRDefault="0010469F" w:rsidP="00CC5974">
      <w:pPr>
        <w:pStyle w:val="Akapitzlist"/>
        <w:numPr>
          <w:ilvl w:val="0"/>
          <w:numId w:val="10"/>
        </w:numPr>
        <w:spacing w:line="276" w:lineRule="auto"/>
        <w:jc w:val="both"/>
      </w:pPr>
      <w:r>
        <w:t xml:space="preserve">Zamawiający może nie przyjąć </w:t>
      </w:r>
      <w:proofErr w:type="spellStart"/>
      <w:r>
        <w:t>pelletu</w:t>
      </w:r>
      <w:proofErr w:type="spellEnd"/>
      <w:r>
        <w:t xml:space="preserve"> dostarczonego bez świadectwa jakości.</w:t>
      </w:r>
    </w:p>
    <w:p w14:paraId="1ED2C38D" w14:textId="77777777" w:rsidR="00CD0CC2" w:rsidRDefault="00CD0CC2" w:rsidP="00CC59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C38E" w14:textId="58047092" w:rsidR="00D9302E" w:rsidRDefault="000B302B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V. Termin </w:t>
      </w:r>
      <w:r w:rsidR="00687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sposób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wykonania zamówienia</w:t>
      </w:r>
    </w:p>
    <w:p w14:paraId="1ED2C38F" w14:textId="37F6DD1D" w:rsidR="00001046" w:rsidRDefault="00D9302E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01F4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zobowiązany jest zrealizować przedmiot zamówienia w terminie </w:t>
      </w:r>
      <w:r w:rsidR="00CB033D" w:rsidRPr="004E0AD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od </w:t>
      </w:r>
      <w:r w:rsidR="004E0AD6" w:rsidRPr="004E0AD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dnia </w:t>
      </w:r>
      <w:r w:rsidR="0010469F" w:rsidRPr="004E0AD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podpisania umowy </w:t>
      </w:r>
      <w:r w:rsidR="00CB033D" w:rsidRPr="004E0AD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do </w:t>
      </w:r>
      <w:r w:rsidR="00763B9E" w:rsidRPr="004E0AD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31 grudnia</w:t>
      </w:r>
      <w:r w:rsidR="0011231F" w:rsidRPr="004E0AD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2023</w:t>
      </w:r>
      <w:r w:rsidR="00CB033D" w:rsidRPr="004E0AD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r</w:t>
      </w:r>
      <w:r w:rsidR="00502953" w:rsidRPr="000424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92A5E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do </w:t>
      </w:r>
      <w:r w:rsidR="0010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wyczerpania wielkości zamówienia na </w:t>
      </w:r>
      <w:proofErr w:type="spellStart"/>
      <w:r w:rsidR="0010469F">
        <w:rPr>
          <w:rFonts w:ascii="Times New Roman" w:hAnsi="Times New Roman" w:cs="Times New Roman"/>
          <w:color w:val="000000" w:themeColor="text1"/>
          <w:sz w:val="24"/>
          <w:szCs w:val="24"/>
        </w:rPr>
        <w:t>pellet</w:t>
      </w:r>
      <w:proofErr w:type="spellEnd"/>
      <w:r w:rsidR="00D92A5E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3CDA30" w14:textId="77777777" w:rsidR="00807A95" w:rsidRPr="00D9302E" w:rsidRDefault="00807A95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390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  <w:highlight w:val="yellow"/>
        </w:rPr>
      </w:pPr>
    </w:p>
    <w:p w14:paraId="1ED2C391" w14:textId="4ABD2C3A" w:rsidR="00CD0CC2" w:rsidRDefault="004E0AD6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Informacja o przedmiotowych środkach dowodowych</w:t>
      </w:r>
    </w:p>
    <w:p w14:paraId="1ED2C392" w14:textId="76233AE5" w:rsidR="00CD0CC2" w:rsidRDefault="00B001F4" w:rsidP="00CC5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Pr="00741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przedstawienia razem z ofertą przedmiotowych środków</w:t>
      </w:r>
      <w:r w:rsidR="00042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dowodowych</w:t>
      </w:r>
      <w:r w:rsidR="004E70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D2C393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</w:p>
    <w:p w14:paraId="1ED2C394" w14:textId="1AC66406" w:rsidR="00CD0CC2" w:rsidRDefault="00424EF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Podstawy Wykluczenia Wykonawcy</w:t>
      </w:r>
    </w:p>
    <w:p w14:paraId="1ED2C395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postępowaniu mogą brać udział Wykonawcy, którzy nie podlegają wykluczeniu z postępowania o udzielenie zamówienia w okolicznościach, o których mowa w art. 108 ust. 1 oraz art. 109 ust. 1 pkt 1 i 4 z zastrzeżeniem art. 110 ust. 2 i art. 111 ustawy PZP</w:t>
      </w:r>
    </w:p>
    <w:p w14:paraId="1ED2C396" w14:textId="77777777" w:rsidR="00D1548F" w:rsidRPr="00D1548F" w:rsidRDefault="00D1548F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97" w14:textId="77103DA4" w:rsidR="00CD0CC2" w:rsidRDefault="00424EF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Informacja o warunkach udziału w postępowaniu</w:t>
      </w:r>
    </w:p>
    <w:p w14:paraId="1ED2C398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O udzielenie zamówienia mogą ubiegać się Wykonawcy, którzy</w:t>
      </w:r>
    </w:p>
    <w:p w14:paraId="1ED2C399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nie podlegają wykluczeniu</w:t>
      </w:r>
    </w:p>
    <w:p w14:paraId="1ED2C39A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spełniają warunki udziału w postępowaniu, dotyczące:</w:t>
      </w:r>
    </w:p>
    <w:p w14:paraId="1ED2C39B" w14:textId="77777777" w:rsidR="00CD0CC2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>zdolności do występowania w obrocie gospodarczym</w:t>
      </w:r>
    </w:p>
    <w:p w14:paraId="1ED2C39C" w14:textId="77777777" w:rsidR="00CD0CC2" w:rsidRDefault="00B001F4" w:rsidP="00CC597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 </w:t>
      </w:r>
    </w:p>
    <w:p w14:paraId="1ED2C39D" w14:textId="77777777" w:rsidR="007017EF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 xml:space="preserve">uprawnień do prowadzenia określonej działalności gospodarczej </w:t>
      </w:r>
    </w:p>
    <w:p w14:paraId="1ED2C39E" w14:textId="77777777" w:rsidR="00CD0CC2" w:rsidRDefault="00B001F4" w:rsidP="00CC5974">
      <w:pPr>
        <w:pStyle w:val="Akapitzlist"/>
        <w:spacing w:line="276" w:lineRule="auto"/>
        <w:ind w:left="1440"/>
        <w:contextualSpacing/>
        <w:jc w:val="both"/>
        <w:rPr>
          <w:b/>
        </w:rPr>
      </w:pPr>
      <w:r>
        <w:rPr>
          <w:b/>
        </w:rPr>
        <w:t>lub zawodowej</w:t>
      </w:r>
    </w:p>
    <w:p w14:paraId="1ED2C39F" w14:textId="77777777" w:rsidR="00CD0CC2" w:rsidRDefault="00B001F4" w:rsidP="00CC597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1ED2C3A0" w14:textId="77777777" w:rsidR="00CD0CC2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>sytuacji ekonomicznej lub finansowej</w:t>
      </w:r>
    </w:p>
    <w:p w14:paraId="1ED2C3A1" w14:textId="77777777" w:rsidR="00CD0CC2" w:rsidRDefault="00B001F4" w:rsidP="00CC5974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1ED2C3A2" w14:textId="77777777" w:rsidR="00CD0CC2" w:rsidRDefault="00B001F4" w:rsidP="00CC5974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b/>
        </w:rPr>
      </w:pPr>
      <w:r>
        <w:rPr>
          <w:b/>
        </w:rPr>
        <w:t xml:space="preserve">zdolności technicznej lub zawodowej </w:t>
      </w:r>
    </w:p>
    <w:p w14:paraId="1ED2C3A3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</w:t>
      </w:r>
    </w:p>
    <w:p w14:paraId="1ED2C3A4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1ED2C3A5" w14:textId="0012EB6A" w:rsidR="00CD0CC2" w:rsidRDefault="00424EF7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Informacja o podmiotowych środkach dowodowych</w:t>
      </w:r>
    </w:p>
    <w:p w14:paraId="1ED2C3A6" w14:textId="77777777" w:rsidR="00CD0CC2" w:rsidRDefault="00B001F4" w:rsidP="00CC597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z Wykonawców ma obowiązek złożyć wraz z ofertą:</w:t>
      </w:r>
    </w:p>
    <w:p w14:paraId="1ED2C3A7" w14:textId="50EB3CB7" w:rsidR="00CD0CC2" w:rsidRPr="00DB2AFF" w:rsidRDefault="00B001F4" w:rsidP="00CC5974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1F57">
        <w:rPr>
          <w:rFonts w:ascii="Times New Roman" w:hAnsi="Times New Roman" w:cs="Times New Roman"/>
          <w:sz w:val="24"/>
          <w:szCs w:val="24"/>
        </w:rPr>
        <w:t>1) oświadczenie d</w:t>
      </w:r>
      <w:r w:rsidR="0091616D">
        <w:rPr>
          <w:rFonts w:ascii="Times New Roman" w:hAnsi="Times New Roman" w:cs="Times New Roman"/>
          <w:sz w:val="24"/>
          <w:szCs w:val="24"/>
        </w:rPr>
        <w:t xml:space="preserve">otyczące przesłanek wykluczenia - </w:t>
      </w:r>
      <w:r w:rsidR="0091616D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2F7B16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do SWZ (załączyć do oferty)</w:t>
      </w:r>
      <w:r w:rsidR="00DB2A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B2AFF" w:rsidRPr="00DB2AFF">
        <w:rPr>
          <w:rFonts w:ascii="Times New Roman" w:hAnsi="Times New Roman" w:cs="Times New Roman"/>
          <w:bCs/>
          <w:sz w:val="24"/>
          <w:szCs w:val="24"/>
        </w:rPr>
        <w:t>aktualne na dzień składania ofert</w:t>
      </w:r>
      <w:r w:rsidR="00DB2AF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D2C3A8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A9" w14:textId="77777777" w:rsidR="00CD0CC2" w:rsidRDefault="00B001F4" w:rsidP="00CC59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X. Tajemnica przedsiębiorstwa</w:t>
      </w:r>
    </w:p>
    <w:p w14:paraId="1ED2C3AA" w14:textId="7DB3DD8B" w:rsidR="00CD0CC2" w:rsidRDefault="00B001F4" w:rsidP="00CC5974">
      <w:pPr>
        <w:numPr>
          <w:ilvl w:val="0"/>
          <w:numId w:val="2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Zamawiający informuje, że oferty składane w postępowaniu o zamówienie publiczne są jawne i podlegają udostępnieniu od chwili ich otwarcia, z wyjątkiem informacji stanowiących tajemnicę przedsiębiorstwa w rozumieniu ustawy z dnia 16 kwietnia 1993 r. o zwalczaniu nieuczciwej konkurencji (tekst jedn.: Dz. U. z 202</w:t>
      </w:r>
      <w:r w:rsidR="00892B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8C7A9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13), jeżeli Wykonawca nie później niż w terminie składania ofert zastrzegł, że jego oferta nie może być udostępniana i jednocześnie wykazał, iż zastrzeżone informacje stanowią tajemnic</w:t>
      </w:r>
      <w:r w:rsidR="00733A55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przedsiębiorstwa.</w:t>
      </w:r>
    </w:p>
    <w:p w14:paraId="1ED2C3AB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AC" w14:textId="77777777" w:rsidR="00CD0CC2" w:rsidRDefault="00B001F4" w:rsidP="00CC59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XI. Informacje dla Wykonawców zamierzających powierzyć wykonanie części zamówienia Podwykonawcom</w:t>
      </w:r>
    </w:p>
    <w:p w14:paraId="1ED2C3AD" w14:textId="77777777" w:rsidR="00815875" w:rsidRDefault="0046600A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001F4">
        <w:rPr>
          <w:rFonts w:ascii="Times New Roman" w:hAnsi="Times New Roman" w:cs="Times New Roman"/>
          <w:sz w:val="24"/>
          <w:szCs w:val="24"/>
        </w:rPr>
        <w:t>Zamawiający nie zastrzega obowiązku osobistego wykonania zamówienia przez Wykonawcę.</w:t>
      </w:r>
    </w:p>
    <w:p w14:paraId="1ED2C3AE" w14:textId="77777777" w:rsidR="0046600A" w:rsidRDefault="00815875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01F4">
        <w:rPr>
          <w:rFonts w:ascii="Times New Roman" w:hAnsi="Times New Roman" w:cs="Times New Roman"/>
          <w:sz w:val="24"/>
          <w:szCs w:val="24"/>
        </w:rPr>
        <w:t xml:space="preserve">Zamawiający wymaga wskazania w ofercie przez Wykonawcę części zamówienia, których wykonanie zamierza powierzyć Podwykonawcom i podania przez Wykonawcę nazw ewentualnych Podwykonawców, jeżeli są już znane. </w:t>
      </w:r>
    </w:p>
    <w:p w14:paraId="1ED2C3AF" w14:textId="77777777" w:rsidR="00CD0CC2" w:rsidRDefault="0046600A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B001F4">
        <w:rPr>
          <w:rFonts w:ascii="Times New Roman" w:hAnsi="Times New Roman" w:cs="Times New Roman"/>
          <w:sz w:val="24"/>
          <w:szCs w:val="24"/>
        </w:rPr>
        <w:t xml:space="preserve">Wykonawca, który zamierza powierzyć wykonanie części zamówienia Podwykonawcom, </w:t>
      </w:r>
      <w:r w:rsidR="00B001F4">
        <w:rPr>
          <w:rFonts w:ascii="Times New Roman" w:hAnsi="Times New Roman" w:cs="Times New Roman"/>
          <w:sz w:val="24"/>
          <w:szCs w:val="24"/>
        </w:rPr>
        <w:br/>
        <w:t xml:space="preserve">w celu wykazania braku istnienia wobec nich podstaw wykluczenia z udziału </w:t>
      </w:r>
      <w:r w:rsidR="00B001F4">
        <w:rPr>
          <w:rFonts w:ascii="Times New Roman" w:hAnsi="Times New Roman" w:cs="Times New Roman"/>
          <w:sz w:val="24"/>
          <w:szCs w:val="24"/>
        </w:rPr>
        <w:br/>
        <w:t xml:space="preserve">w postępowaniu zamieszcza informacje o </w:t>
      </w:r>
      <w:r w:rsidR="00B001F4" w:rsidRPr="003A1F57">
        <w:rPr>
          <w:rFonts w:ascii="Times New Roman" w:hAnsi="Times New Roman" w:cs="Times New Roman"/>
          <w:sz w:val="24"/>
          <w:szCs w:val="24"/>
        </w:rPr>
        <w:t>Podwykonawcach, wskazanych w ofercie,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 w:rsidR="00B001F4">
        <w:rPr>
          <w:rFonts w:ascii="Times New Roman" w:hAnsi="Times New Roman" w:cs="Times New Roman"/>
          <w:sz w:val="24"/>
          <w:szCs w:val="24"/>
        </w:rPr>
        <w:t xml:space="preserve">w oświadczeniu o braku podstaw wykluczenia, o którym mowa w rozdziale IX ust. 1 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 w:rsidR="00B001F4">
        <w:rPr>
          <w:rFonts w:ascii="Times New Roman" w:hAnsi="Times New Roman" w:cs="Times New Roman"/>
          <w:sz w:val="24"/>
          <w:szCs w:val="24"/>
        </w:rPr>
        <w:t>pkt 1) SWZ.</w:t>
      </w:r>
    </w:p>
    <w:p w14:paraId="1ED2C3B0" w14:textId="77777777" w:rsidR="00CD0CC2" w:rsidRDefault="00CD0CC2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C3B1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XII. Wykonawcy wspólnie ubiegający się o udzielenie zamówienia</w:t>
      </w:r>
    </w:p>
    <w:p w14:paraId="1ED2C3B2" w14:textId="77777777" w:rsidR="000F667A" w:rsidRDefault="000F667A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001F4">
        <w:rPr>
          <w:rFonts w:ascii="Times New Roman" w:hAnsi="Times New Roman" w:cs="Times New Roman"/>
          <w:sz w:val="24"/>
          <w:szCs w:val="24"/>
        </w:rPr>
        <w:t>Wykonawcy mogą wspólnie ubiegać się o udzielenie zamówienia</w:t>
      </w:r>
      <w:r w:rsidR="00B85B98">
        <w:rPr>
          <w:rFonts w:ascii="Times New Roman" w:hAnsi="Times New Roman" w:cs="Times New Roman"/>
          <w:sz w:val="24"/>
          <w:szCs w:val="24"/>
        </w:rPr>
        <w:t>.</w:t>
      </w:r>
    </w:p>
    <w:p w14:paraId="1ED2C3B3" w14:textId="3AD8000D" w:rsidR="00635F5F" w:rsidRDefault="000E6F8D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5F4A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 xml:space="preserve">W takim przypadku Wykonawcy ustanawiają pełnomocnika do reprezentowania ich </w:t>
      </w:r>
      <w:r w:rsidR="008221A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 xml:space="preserve">postępowaniu albo reprezentowania w postępowaniu i zawarcia umowy w sprawie zamówienia publicznego. Pełnomocnictwo należy załączyć do oferty w formie elektronicznej lub postaci </w:t>
      </w:r>
      <w:r w:rsidR="00B001F4" w:rsidRPr="003A1F57">
        <w:rPr>
          <w:rFonts w:ascii="Times New Roman" w:hAnsi="Times New Roman" w:cs="Times New Roman"/>
          <w:color w:val="000000"/>
          <w:sz w:val="24"/>
          <w:szCs w:val="24"/>
        </w:rPr>
        <w:t>elektronicznej opatrzonej podpisem zaufanym lub podpisem osobistym przez osoby udzielające pełnomocnictwa lub - w przypadku, gdy pełnomocnictwo zostało sporządzone jako dokument w postaci papierowej i opatrzone własnoręcznym podpisem - jako cyfrowe odwzorowanie tego dokumentu, opatrzone podpisem zaufanym lub podpisem osobistym przez osoby udzielające pełnomocnictwa</w:t>
      </w:r>
      <w:r w:rsidR="009919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F4" w:rsidRPr="003A1F57">
        <w:rPr>
          <w:rFonts w:ascii="Times New Roman" w:hAnsi="Times New Roman" w:cs="Times New Roman"/>
          <w:color w:val="000000"/>
          <w:sz w:val="24"/>
          <w:szCs w:val="24"/>
        </w:rPr>
        <w:t>lub kwalifikowanym podpisem elektronicznym notariusza, poświadczającym zgodność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 xml:space="preserve"> cyfrowego odwzorowania</w:t>
      </w:r>
      <w:r w:rsidR="00340C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1F4">
        <w:rPr>
          <w:rFonts w:ascii="Times New Roman" w:hAnsi="Times New Roman" w:cs="Times New Roman"/>
          <w:color w:val="000000"/>
          <w:sz w:val="24"/>
          <w:szCs w:val="24"/>
        </w:rPr>
        <w:t>z dokumentem w postacie elektronicznej.</w:t>
      </w:r>
    </w:p>
    <w:p w14:paraId="1ED2C3B4" w14:textId="77777777" w:rsidR="00CD0CC2" w:rsidRDefault="00635F5F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001F4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5E5A3E">
        <w:rPr>
          <w:rFonts w:ascii="Times New Roman" w:hAnsi="Times New Roman" w:cs="Times New Roman"/>
          <w:sz w:val="24"/>
          <w:szCs w:val="24"/>
        </w:rPr>
        <w:t>Wykonawców wspólnie ubiegających</w:t>
      </w:r>
      <w:r w:rsidR="00B001F4">
        <w:rPr>
          <w:rFonts w:ascii="Times New Roman" w:hAnsi="Times New Roman" w:cs="Times New Roman"/>
          <w:sz w:val="24"/>
          <w:szCs w:val="24"/>
        </w:rPr>
        <w:t xml:space="preserve"> się o </w:t>
      </w:r>
      <w:r w:rsidR="005E5A3E">
        <w:rPr>
          <w:rFonts w:ascii="Times New Roman" w:hAnsi="Times New Roman" w:cs="Times New Roman"/>
          <w:sz w:val="24"/>
          <w:szCs w:val="24"/>
        </w:rPr>
        <w:t xml:space="preserve">udzielenie zamówienia każdy </w:t>
      </w:r>
      <w:r w:rsidR="00786C35">
        <w:rPr>
          <w:rFonts w:ascii="Times New Roman" w:hAnsi="Times New Roman" w:cs="Times New Roman"/>
          <w:sz w:val="24"/>
          <w:szCs w:val="24"/>
        </w:rPr>
        <w:br/>
      </w:r>
      <w:r w:rsidR="005E5A3E">
        <w:rPr>
          <w:rFonts w:ascii="Times New Roman" w:hAnsi="Times New Roman" w:cs="Times New Roman"/>
          <w:sz w:val="24"/>
          <w:szCs w:val="24"/>
        </w:rPr>
        <w:t>z Wykonawców składa</w:t>
      </w:r>
      <w:r w:rsidR="00B001F4">
        <w:rPr>
          <w:rFonts w:ascii="Times New Roman" w:hAnsi="Times New Roman" w:cs="Times New Roman"/>
          <w:sz w:val="24"/>
          <w:szCs w:val="24"/>
        </w:rPr>
        <w:t>:</w:t>
      </w:r>
    </w:p>
    <w:p w14:paraId="1ED2C3B5" w14:textId="77777777" w:rsidR="00CD0CC2" w:rsidRDefault="00B001F4" w:rsidP="00CC5974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oświadczenie o niepodleganiu wykluczeniu, o którym mowa w rozdziale IX ust. 1 pkt 1 SWZ</w:t>
      </w:r>
      <w:r w:rsidR="005E5A3E">
        <w:rPr>
          <w:rFonts w:ascii="Times New Roman" w:hAnsi="Times New Roman" w:cs="Times New Roman"/>
          <w:sz w:val="24"/>
          <w:szCs w:val="24"/>
        </w:rPr>
        <w:t xml:space="preserve"> - </w:t>
      </w:r>
      <w:r w:rsidR="00F3041E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6453BA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F304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do SWZ </w:t>
      </w:r>
    </w:p>
    <w:p w14:paraId="1ED2C3B6" w14:textId="77777777" w:rsidR="00CD0CC2" w:rsidRDefault="00635F5F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001F4">
        <w:rPr>
          <w:rFonts w:ascii="Times New Roman" w:hAnsi="Times New Roman" w:cs="Times New Roman"/>
          <w:sz w:val="24"/>
          <w:szCs w:val="24"/>
        </w:rPr>
        <w:t>Jeżeli oferta Wykonawców wspólnie ubiegających się o zamówienie zostanie wybrana, jako</w:t>
      </w:r>
      <w:r w:rsidR="008C7362">
        <w:rPr>
          <w:rFonts w:ascii="Times New Roman" w:hAnsi="Times New Roman" w:cs="Times New Roman"/>
          <w:sz w:val="24"/>
          <w:szCs w:val="24"/>
        </w:rPr>
        <w:t xml:space="preserve"> </w:t>
      </w:r>
      <w:r w:rsidR="00B001F4">
        <w:rPr>
          <w:rFonts w:ascii="Times New Roman" w:hAnsi="Times New Roman" w:cs="Times New Roman"/>
          <w:sz w:val="24"/>
          <w:szCs w:val="24"/>
        </w:rPr>
        <w:t>najkorzystniejsza, Zamawiający przed zawarciem umowy w sprawie zamówienia publicznego może zażądać umowy regulującej współpracę tych Wykonawców.</w:t>
      </w:r>
    </w:p>
    <w:p w14:paraId="1ED2C3B7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B8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XIII.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3DBC74A1" w14:textId="77777777" w:rsidR="00585EA8" w:rsidRDefault="00585EA8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3B9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Informacje ogólne:</w:t>
      </w:r>
    </w:p>
    <w:p w14:paraId="1094D149" w14:textId="77777777" w:rsidR="00585EA8" w:rsidRDefault="00585EA8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DC0534" w14:textId="00D290DE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Komunikacja w postępowaniu o udzielenie zamówienia odbywa się przy użyciu środków komunikacji elektronicznej, przy użyciu Platformy e-Zamówienia, która dostępna jest pod adresem </w:t>
      </w:r>
      <w:hyperlink r:id="rId15" w:history="1">
        <w:r w:rsidR="00526A4A" w:rsidRPr="00F37ED8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</w:t>
        </w:r>
      </w:hyperlink>
      <w:r w:rsidR="00596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C05AC2" w14:textId="54B3E244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Zamawiający wyznacza następujące osoby do kontaktu z Wykonawcami: Pani </w:t>
      </w:r>
      <w:r w:rsidR="00526A4A">
        <w:rPr>
          <w:rFonts w:ascii="Times New Roman" w:hAnsi="Times New Roman" w:cs="Times New Roman"/>
          <w:color w:val="000000" w:themeColor="text1"/>
          <w:sz w:val="24"/>
          <w:szCs w:val="24"/>
        </w:rPr>
        <w:t>Anna Marciniak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tel. </w:t>
      </w:r>
      <w:r w:rsidR="00526A4A">
        <w:rPr>
          <w:rFonts w:ascii="Times New Roman" w:hAnsi="Times New Roman" w:cs="Times New Roman"/>
          <w:color w:val="000000" w:themeColor="text1"/>
          <w:sz w:val="24"/>
          <w:szCs w:val="24"/>
        </w:rPr>
        <w:t>606937694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email: </w:t>
      </w:r>
      <w:hyperlink r:id="rId16" w:history="1">
        <w:r w:rsidR="00526A4A" w:rsidRPr="00F37ED8">
          <w:rPr>
            <w:rStyle w:val="Hipercze"/>
            <w:rFonts w:ascii="Times New Roman" w:hAnsi="Times New Roman" w:cs="Times New Roman"/>
            <w:sz w:val="24"/>
            <w:szCs w:val="24"/>
          </w:rPr>
          <w:t>zamowienia.dpsbiskupice@gmail.com</w:t>
        </w:r>
      </w:hyperlink>
      <w:r w:rsidR="00526A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668729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Wykonawca zamierzający wziąć udział w postępowaniu o udzielenie zamówienia publicznego, musi posiadać konto podmiotu – „Wykonawca” na Platformie e- Zamówienia. Wykonawca posiadający konto na e-Zamówienia ma dostęp do formularzy. </w:t>
      </w:r>
    </w:p>
    <w:p w14:paraId="1C5C2310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Szczegółowe informacje na temat zakładania kont podmiotów oraz zasady i warunki korzystania z Platformy e-Zamówienia określa Regulamin Platformy e-Zamówienia, 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dostępny na stronie internetowej https://ezamowienia.gov.pl oraz w zakładce „Centrum Pomocy”.</w:t>
      </w:r>
    </w:p>
    <w:p w14:paraId="15B9D756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Wykonawca może przed upływem terminu składania ofert wycofać ofertę. Wykonawca wycofuje ofertę w zakładce „Oferty/wnioski” używając przycisku „Wycofaj ofertę”. Wykonawca po upływie terminu do składania ofert nie może skutecznie dokonać zmiany ani wycofać złożonej oferty. </w:t>
      </w:r>
    </w:p>
    <w:p w14:paraId="1586AC67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Przeglądanie i pobieranie publicznej treści dokumentacji postępowania nie wymaga posiadania konta na Platformie e-Zamówienia ani logowania.</w:t>
      </w:r>
    </w:p>
    <w:p w14:paraId="6A909AB2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Wszelka korespondencja kierowana do Zamawiającego powinna/ musi być sygnowana wskazanym nr referencyjnym sprawy.</w:t>
      </w:r>
    </w:p>
    <w:p w14:paraId="488B901B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Za datę przekazania oferty, wniosków, zawiadomień, dokumentów elektronicznych, oświadczeń lub elektronicznych kopii dokumentów lub oświadczeń oraz innych informacji, przyjmuje się datę ich przekazania na e-Zamówienia.</w:t>
      </w:r>
    </w:p>
    <w:p w14:paraId="2D2435CD" w14:textId="77777777" w:rsidR="00585EA8" w:rsidRPr="00585EA8" w:rsidRDefault="00585EA8" w:rsidP="00585EA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585EA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Zamawiający przekazuje link do postępowania oraz ID postępowania na stronie tytułowej niniejszej SWZ. Dane postępowanie można wyszukać również na liście wszystkich postępowań w e-Zamówienia.</w:t>
      </w:r>
    </w:p>
    <w:p w14:paraId="1C4DE76C" w14:textId="4199C4B8" w:rsidR="00631C00" w:rsidRPr="00AB6DFF" w:rsidRDefault="00585EA8" w:rsidP="00595FBF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B6DFF">
        <w:rPr>
          <w:rFonts w:ascii="Times New Roman" w:hAnsi="Times New Roman" w:cs="Times New Roman"/>
          <w:b/>
          <w:bCs/>
          <w:color w:val="FF0000"/>
          <w:sz w:val="24"/>
          <w:szCs w:val="24"/>
        </w:rPr>
        <w:t>10.</w:t>
      </w:r>
      <w:r w:rsidRPr="00AB6DFF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>Zamawiający zaleca, aby nie wprowadzać jakichkolwiek zmian w plikach po podpisaniu ich podpisem kwalifikowanym, podpisem zaufanym lub podpisem osobistym. Może to skutkować naruszeniem integralności plików co równoważne będzie z koniecznością odrzucenia oferty w postępowaniu.</w:t>
      </w:r>
    </w:p>
    <w:p w14:paraId="5703CCF7" w14:textId="77777777" w:rsidR="00631C00" w:rsidRDefault="00631C00" w:rsidP="00CC597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CA" w14:textId="18AE22FD" w:rsidR="00CD0CC2" w:rsidRPr="00090B25" w:rsidRDefault="00D67602" w:rsidP="00090B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XIV.  Sposób komunikowania się Zamawiającego z Wykonawcami (nie dotyczy składania ofert):</w:t>
      </w:r>
    </w:p>
    <w:p w14:paraId="0EBDC30C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F04DC5" w14:textId="6611A398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Komunikacja w postępowaniu, z wyłączeniem składania ofert o dopuszczenie do udziału w</w:t>
      </w:r>
      <w:r w:rsidR="003B6FB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 i udzielanie odpowiedzi. Formularze do komunikacji umożliwiają również dołączenie załącznika do przesyłanej wiadomości (przycisk „dodaj załącznik”). W przypadku załączników, które są zgodnie z ustawą </w:t>
      </w:r>
      <w:proofErr w:type="spellStart"/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opatrzone, podpisem typu zewnętrznego lub wewnętrznego (otaczający). W</w:t>
      </w:r>
      <w:r w:rsidR="001312E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zależności od rodzaju podpisu i jego typu (zewnętrzny, wewnętrzny) dodaje się uprzednio podpisane dokumenty wraz z wygenerowanym plikiem podpisu (typ zewnętrzny) lub dokument z wszytym podpisem (typ wewnętrzny).</w:t>
      </w:r>
    </w:p>
    <w:p w14:paraId="3DE45110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 Zamówienia.</w:t>
      </w:r>
    </w:p>
    <w:p w14:paraId="7B06AC20" w14:textId="4D5F4721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Wszystkie wysłane i odebrane w postępowaniu przez </w:t>
      </w:r>
      <w:r w:rsidR="003F18A6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ykonawcę wiadomości widoczne są po zalogowaniu w podglądzie postępowania w zakładce „Komunikacja”.</w:t>
      </w:r>
    </w:p>
    <w:p w14:paraId="4A06353F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6B3581D5" w14:textId="77777777" w:rsidR="004B4985" w:rsidRPr="00FF2E1F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Minimalne wymagania techniczne dotyczące sprzętu używanego w celu korzystania z usług Platformy e-Zamówienia oraz informacje dotyczące specyfikacji połączenia określa Regulamin Platformy e-Zamówienia. </w:t>
      </w:r>
      <w:r w:rsidRPr="00FF2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Zaleca się stosowanie aktualnie wspieranych wersji oprogramowania.</w:t>
      </w:r>
    </w:p>
    <w:p w14:paraId="7EC2C14F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 </w:t>
      </w:r>
    </w:p>
    <w:p w14:paraId="107EFA80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 szczególnie uzasadnionych przypadkach uniemożliwiających komunikację Wykonawcy i Zamawiającego za pośrednictwem Platformy e-Zamówienia, Zamawiający dopuszcza komunikację za pomocą poczty elektronicznej na adres e-mail: zamowienia.dpsbiskupice@gmail.com; dps@invar.net.pl </w:t>
      </w:r>
      <w:r w:rsidRPr="00F26B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(nie dotyczy składania ofert).</w:t>
      </w:r>
    </w:p>
    <w:p w14:paraId="725CAB48" w14:textId="70A1EF81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Wykonawca ma obowiązek śledzić informacje na Platformie. Podstawowym źródłem informacji jest platforma e-Zamówienia, wszelkie fakultatywne powiadomienia za pomocą poczty e-mail obciążone są ryzykiem błędów związanych z działaniem serwerów pocztowych,</w:t>
      </w:r>
      <w:r w:rsidR="009F4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których działanie </w:t>
      </w:r>
      <w:r w:rsidR="00CD63AB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amawiający nie ma wpływu.</w:t>
      </w:r>
    </w:p>
    <w:p w14:paraId="6823DE7E" w14:textId="77777777" w:rsidR="004B4985" w:rsidRPr="004B4985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Korzystanie z Platformy e-Zamówienia jest bezpłatne. </w:t>
      </w:r>
    </w:p>
    <w:p w14:paraId="49C8FF8A" w14:textId="762F8A32" w:rsidR="00D67602" w:rsidRDefault="004B4985" w:rsidP="004B4985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Sposób sporządzenia dokumentów elektronicznych, oświadczeń lub elektronicznych kopii dokumentów lub oświadczeń musi być zgodny z wymaganiami określonymi</w:t>
      </w:r>
      <w:r w:rsidR="00A96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w rozporządzeniu Prezesa Rady Ministrów z dnia 30 grudnia 2020</w:t>
      </w:r>
      <w:r w:rsidR="004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r. w sprawie sposobu sporządzania i</w:t>
      </w:r>
      <w:r w:rsidR="00D7071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przekazywania informacji oraz wymagań technicznych dla dokumentów elektronicznych oraz środków komunikacji elektronicznej w postępowaniu o udzielenie zamówienia publicznego lub konkursie (Dz. U. z 2020r, poz. 2452) oraz rozporządzeniu Ministra Rozwoju, Pracy i</w:t>
      </w:r>
      <w:r w:rsidR="00D7071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Technologii z dnia 23 grudnia 2020 r. w sprawie podmiotowych środków dowodowych oraz innych dokumentów lub oświadczeń, jakich może żądać Zamawiający od Wykonawcy (Dz. U. z 2020</w:t>
      </w:r>
      <w:r w:rsidR="00426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261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B4985">
        <w:rPr>
          <w:rFonts w:ascii="Times New Roman" w:hAnsi="Times New Roman" w:cs="Times New Roman"/>
          <w:color w:val="000000" w:themeColor="text1"/>
          <w:sz w:val="24"/>
          <w:szCs w:val="24"/>
        </w:rPr>
        <w:t>, poz. 2415).</w:t>
      </w:r>
    </w:p>
    <w:p w14:paraId="068E4C56" w14:textId="77777777" w:rsidR="00D67602" w:rsidRDefault="00D67602" w:rsidP="00D67602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D53FC6" w14:textId="77777777" w:rsidR="00D67602" w:rsidRDefault="00D67602" w:rsidP="00D67602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</w:p>
    <w:p w14:paraId="1ED2C3CB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XV. Wyjaśnienia i zmiana treści SWZ</w:t>
      </w:r>
    </w:p>
    <w:p w14:paraId="1ED2C3CC" w14:textId="144E664B" w:rsidR="00CD0CC2" w:rsidRDefault="00B26C7E" w:rsidP="00CC59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001F4">
        <w:rPr>
          <w:rFonts w:ascii="Times New Roman" w:hAnsi="Times New Roman" w:cs="Times New Roman"/>
          <w:sz w:val="24"/>
          <w:szCs w:val="24"/>
        </w:rPr>
        <w:t>Wykonawca może zwrócić się do Zamawiającego o wyjaśnienie treści SWZ. Zamawiający jest obowiązany udzielić wyjaśnień niezwłocznie, jednak nie później niż na 2 dni przed upływem terminu składania ofert, pod warunkiem, że wniosek o wyjaśnienie treści SWZ wpłynął do Zamawiającego nie później niż na 4 dni przed upływem</w:t>
      </w:r>
      <w:r w:rsidR="002E6265">
        <w:rPr>
          <w:rFonts w:ascii="Times New Roman" w:hAnsi="Times New Roman" w:cs="Times New Roman"/>
          <w:sz w:val="24"/>
          <w:szCs w:val="24"/>
        </w:rPr>
        <w:t xml:space="preserve"> terminu</w:t>
      </w:r>
      <w:r w:rsidR="00B001F4">
        <w:rPr>
          <w:rFonts w:ascii="Times New Roman" w:hAnsi="Times New Roman" w:cs="Times New Roman"/>
          <w:sz w:val="24"/>
          <w:szCs w:val="24"/>
        </w:rPr>
        <w:t xml:space="preserve"> składania ofert. </w:t>
      </w:r>
    </w:p>
    <w:p w14:paraId="1ED2C3CD" w14:textId="77777777" w:rsidR="00CD0CC2" w:rsidRDefault="00B26C7E" w:rsidP="00CC5974">
      <w:pPr>
        <w:autoSpaceDE w:val="0"/>
        <w:spacing w:after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01F4">
        <w:rPr>
          <w:rFonts w:ascii="Times New Roman" w:hAnsi="Times New Roman" w:cs="Times New Roman"/>
          <w:sz w:val="24"/>
          <w:szCs w:val="24"/>
        </w:rPr>
        <w:t>Jeżeli</w:t>
      </w:r>
      <w:r w:rsidR="00557795">
        <w:rPr>
          <w:rFonts w:ascii="Times New Roman" w:hAnsi="Times New Roman" w:cs="Times New Roman"/>
          <w:sz w:val="24"/>
          <w:szCs w:val="24"/>
        </w:rPr>
        <w:t xml:space="preserve"> wniosek o wyjaśnienie treści S</w:t>
      </w:r>
      <w:r w:rsidR="00B001F4">
        <w:rPr>
          <w:rFonts w:ascii="Times New Roman" w:hAnsi="Times New Roman" w:cs="Times New Roman"/>
          <w:sz w:val="24"/>
          <w:szCs w:val="24"/>
        </w:rPr>
        <w:t>WZ nie wpłynął w ww. wskazanym terminie, Zamawiający nie ma obowiązku udzielania wyjaśnień SWZ oraz obowiązku przedłużenia terminu składania ofert.</w:t>
      </w:r>
    </w:p>
    <w:p w14:paraId="1ED2C3CE" w14:textId="7008D6CE" w:rsidR="00CD0CC2" w:rsidRDefault="00B26C7E" w:rsidP="00DB6DB8">
      <w:pPr>
        <w:autoSpaceDE w:val="0"/>
        <w:spacing w:after="20" w:line="276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001F4">
        <w:rPr>
          <w:rFonts w:ascii="Times New Roman" w:hAnsi="Times New Roman" w:cs="Times New Roman"/>
          <w:sz w:val="24"/>
          <w:szCs w:val="24"/>
        </w:rPr>
        <w:t>Przedłużenie terminu składania ofert nie wpływa na bieg terminu składania wniosku o</w:t>
      </w:r>
      <w:r w:rsidR="00DB6DB8">
        <w:rPr>
          <w:rFonts w:ascii="Times New Roman" w:hAnsi="Times New Roman" w:cs="Times New Roman"/>
          <w:sz w:val="24"/>
          <w:szCs w:val="24"/>
        </w:rPr>
        <w:t> </w:t>
      </w:r>
      <w:r w:rsidR="00B001F4">
        <w:rPr>
          <w:rFonts w:ascii="Times New Roman" w:hAnsi="Times New Roman" w:cs="Times New Roman"/>
          <w:sz w:val="24"/>
          <w:szCs w:val="24"/>
        </w:rPr>
        <w:t>wyjaśnienie SWZ.</w:t>
      </w:r>
    </w:p>
    <w:p w14:paraId="1ED2C3CF" w14:textId="77777777" w:rsidR="00CD0CC2" w:rsidRDefault="00B26C7E" w:rsidP="00CC5974">
      <w:pPr>
        <w:autoSpaceDE w:val="0"/>
        <w:spacing w:after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001F4">
        <w:rPr>
          <w:rFonts w:ascii="Times New Roman" w:hAnsi="Times New Roman" w:cs="Times New Roman"/>
          <w:sz w:val="24"/>
          <w:szCs w:val="24"/>
        </w:rPr>
        <w:t>Treść zapytań wraz z wyjaśnieniami Zamawiający udostępnia na stronie internetowej prowadzonego postępowania.</w:t>
      </w:r>
    </w:p>
    <w:p w14:paraId="1ED2C3D0" w14:textId="77777777" w:rsidR="00CD0CC2" w:rsidRDefault="00B26C7E" w:rsidP="00CC5974">
      <w:pPr>
        <w:spacing w:after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B001F4">
        <w:rPr>
          <w:rFonts w:ascii="Times New Roman" w:hAnsi="Times New Roman" w:cs="Times New Roman"/>
          <w:sz w:val="24"/>
          <w:szCs w:val="24"/>
        </w:rPr>
        <w:t>W uzasadnionych przypadkach Zamawiający może przed upływem terminu składania ofert zmienić treść SWZ. Dokonaną zmianę SWZ udostępnia się na stronie internetowej prowadzonego postępowania.</w:t>
      </w:r>
    </w:p>
    <w:p w14:paraId="1ED2C3D1" w14:textId="77777777" w:rsidR="00CD0CC2" w:rsidRDefault="00CD0CC2" w:rsidP="00CC5974">
      <w:pPr>
        <w:spacing w:after="20" w:line="276" w:lineRule="auto"/>
        <w:rPr>
          <w:rFonts w:ascii="Times New Roman" w:hAnsi="Times New Roman" w:cs="Times New Roman"/>
          <w:sz w:val="24"/>
          <w:szCs w:val="24"/>
        </w:rPr>
      </w:pPr>
    </w:p>
    <w:p w14:paraId="1ED2C3D2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C3D3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XVI. Wymagania dotyczące wadium</w:t>
      </w:r>
    </w:p>
    <w:p w14:paraId="1ED2C3D4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2E6265">
        <w:rPr>
          <w:rFonts w:ascii="Times New Roman" w:hAnsi="Times New Roman" w:cs="Times New Roman"/>
          <w:b/>
          <w:sz w:val="24"/>
          <w:szCs w:val="24"/>
        </w:rPr>
        <w:t>nie żąda</w:t>
      </w:r>
      <w:r>
        <w:rPr>
          <w:rFonts w:ascii="Times New Roman" w:hAnsi="Times New Roman" w:cs="Times New Roman"/>
          <w:sz w:val="24"/>
          <w:szCs w:val="24"/>
        </w:rPr>
        <w:t xml:space="preserve"> wniesienia wadium w przedmiotowym postępowaniu.</w:t>
      </w:r>
    </w:p>
    <w:p w14:paraId="1ED2C3D5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ED2C3D6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XVII. Termin związania ofertą:</w:t>
      </w:r>
    </w:p>
    <w:p w14:paraId="1ED2C3D7" w14:textId="0607F82A" w:rsidR="00CD0CC2" w:rsidRPr="0058102E" w:rsidRDefault="00B001F4" w:rsidP="00CC597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związany ofertą od dnia upływu terminu składania ofert do dnia </w:t>
      </w:r>
      <w:r w:rsidR="00E77D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26266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D97E48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5</w:t>
      </w:r>
      <w:r w:rsidR="005E5A3E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D43624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BB6FBC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9</w:t>
      </w:r>
      <w:r w:rsidR="003A1F57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9D27F8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</w:t>
      </w:r>
      <w:r w:rsidR="00D43624" w:rsidRPr="00B272B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Pr="00B272B7">
        <w:rPr>
          <w:rFonts w:ascii="Times New Roman" w:hAnsi="Times New Roman" w:cs="Times New Roman"/>
          <w:sz w:val="24"/>
          <w:szCs w:val="24"/>
          <w:highlight w:val="yellow"/>
        </w:rPr>
        <w:t>r</w:t>
      </w:r>
      <w:r w:rsidR="00A475AF" w:rsidRPr="00B272B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1ED2C3D8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W przypadku, gdy wybór najkorzystniejszej oferty nie nastąpi przed </w:t>
      </w:r>
      <w:r w:rsidR="000A06B9">
        <w:rPr>
          <w:rFonts w:ascii="Times New Roman" w:hAnsi="Times New Roman" w:cs="Times New Roman"/>
          <w:color w:val="000000" w:themeColor="text1"/>
          <w:sz w:val="24"/>
          <w:szCs w:val="24"/>
        </w:rPr>
        <w:t>upływem terminu związania 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określonego w SWZ, Zamawiający przed upływem terminu związania </w:t>
      </w:r>
      <w:r w:rsidR="00954BFF">
        <w:rPr>
          <w:rFonts w:ascii="Times New Roman" w:hAnsi="Times New Roman" w:cs="Times New Roman"/>
          <w:color w:val="000000" w:themeColor="text1"/>
          <w:sz w:val="24"/>
          <w:szCs w:val="24"/>
        </w:rPr>
        <w:t>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zwraca się jednokrotnie do Wykonawców o wyrażenie zgody na przedłużenie tego terminu o wskazywany przez niego okres, nie dłuższy niż 30 dni.</w:t>
      </w:r>
    </w:p>
    <w:p w14:paraId="1ED2C3D9" w14:textId="75F740DE" w:rsidR="00CD0CC2" w:rsidRDefault="00B001F4" w:rsidP="00CC597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Przedłużenie terminu związania ofertą, o którym mowa w ust. 2, wymaga złożenia przez Wykonawcę pisemnego oświadczenia o wyrażeniu zgody na przedłużenie terminu związania ofertą.</w:t>
      </w:r>
    </w:p>
    <w:p w14:paraId="1ED2C3DA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DB" w14:textId="77777777" w:rsidR="009558B8" w:rsidRDefault="009558B8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D28601" w14:textId="5D9F5E10" w:rsidR="00820D83" w:rsidRPr="0012474B" w:rsidRDefault="00D9062D" w:rsidP="00820D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</w:t>
      </w:r>
      <w:r w:rsidR="00B00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XVIII. Opis sposobu przygotowania oferty</w:t>
      </w:r>
    </w:p>
    <w:p w14:paraId="38707287" w14:textId="77777777" w:rsidR="00820D83" w:rsidRPr="00556284" w:rsidRDefault="00820D83" w:rsidP="0012474B">
      <w:pPr>
        <w:numPr>
          <w:ilvl w:val="0"/>
          <w:numId w:val="25"/>
        </w:numPr>
        <w:spacing w:after="0" w:line="276" w:lineRule="auto"/>
        <w:ind w:left="709" w:hanging="3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Wykonawca może złożyć jedną ofertę. </w:t>
      </w:r>
    </w:p>
    <w:p w14:paraId="4CE686AD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Oferta ma być sporządzona w języku polskim.</w:t>
      </w:r>
    </w:p>
    <w:p w14:paraId="42C96853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Wykonawca przygotowuje ofertę przy pomocy interaktywnego „Formularza ofertowego” udostępnionego przez Zamawiającego na Platformie e-Zamówienia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zamieszczonego w podglądzie postępowania w zakładce „Informacje podstawowe”.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45F">
        <w:rPr>
          <w:rFonts w:ascii="Times New Roman" w:hAnsi="Times New Roman" w:cs="Times New Roman"/>
          <w:sz w:val="24"/>
          <w:szCs w:val="24"/>
        </w:rPr>
        <w:t>Po pobraniu ten dokument ma format PDF.</w:t>
      </w:r>
    </w:p>
    <w:p w14:paraId="43B40AF3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Zalogowany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 xml:space="preserve">ykonawca używając przycisku </w:t>
      </w:r>
      <w:r w:rsidRPr="00C35089">
        <w:rPr>
          <w:rFonts w:ascii="Times New Roman" w:hAnsi="Times New Roman" w:cs="Times New Roman"/>
          <w:b/>
          <w:bCs/>
          <w:sz w:val="24"/>
          <w:szCs w:val="24"/>
        </w:rPr>
        <w:t>„Wypełnij”</w:t>
      </w:r>
      <w:r w:rsidRPr="00556284">
        <w:rPr>
          <w:rFonts w:ascii="Times New Roman" w:hAnsi="Times New Roman" w:cs="Times New Roman"/>
          <w:sz w:val="24"/>
          <w:szCs w:val="24"/>
        </w:rPr>
        <w:t xml:space="preserve"> widocznego pod „Formularzem ofertowym” zobowiązany jest do zweryfikowania poprawności danych automatycznie pobranych przez system z jego konta i uzupełnienia pozostałych informacji dotyczących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ykonawcy/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ykonawców wspólnie ubiegających się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udzielenie zamówienia.</w:t>
      </w:r>
    </w:p>
    <w:p w14:paraId="6D14DB19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Następnie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ykonawca powinien pobrać „Formularz ofertowy”, zapisać go na dysku komputera użytkownika, uzupełnić pozostałymi danymi wymaganymi przez Zamawiającego i ponownie zapisać na dysku komputera użytkownika oraz podpisać odpowiednim rodzajem podpisu elektronicznego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265195" w14:textId="77777777" w:rsidR="00820D83" w:rsidRPr="00556284" w:rsidRDefault="00820D83" w:rsidP="00820D83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56284">
        <w:rPr>
          <w:rFonts w:ascii="Times New Roman" w:hAnsi="Times New Roman" w:cs="Times New Roman"/>
          <w:b/>
          <w:bCs/>
          <w:sz w:val="26"/>
          <w:szCs w:val="26"/>
        </w:rPr>
        <w:t>Uwaga! Nie należy zmieniać nazwy pliku nadanej przez Platformę e-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56284">
        <w:rPr>
          <w:rFonts w:ascii="Times New Roman" w:hAnsi="Times New Roman" w:cs="Times New Roman"/>
          <w:b/>
          <w:bCs/>
          <w:sz w:val="26"/>
          <w:szCs w:val="26"/>
        </w:rPr>
        <w:t>Zamówienia. Zapisany „Formularz ofertowy” należy zawsze otwierać w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56284">
        <w:rPr>
          <w:rFonts w:ascii="Times New Roman" w:hAnsi="Times New Roman" w:cs="Times New Roman"/>
          <w:b/>
          <w:bCs/>
          <w:sz w:val="26"/>
          <w:szCs w:val="26"/>
        </w:rPr>
        <w:t xml:space="preserve">programie Adobe </w:t>
      </w:r>
      <w:proofErr w:type="spellStart"/>
      <w:r w:rsidRPr="00556284">
        <w:rPr>
          <w:rFonts w:ascii="Times New Roman" w:hAnsi="Times New Roman" w:cs="Times New Roman"/>
          <w:b/>
          <w:bCs/>
          <w:sz w:val="26"/>
          <w:szCs w:val="26"/>
        </w:rPr>
        <w:t>Acrobat</w:t>
      </w:r>
      <w:proofErr w:type="spellEnd"/>
      <w:r w:rsidRPr="00556284">
        <w:rPr>
          <w:rFonts w:ascii="Times New Roman" w:hAnsi="Times New Roman" w:cs="Times New Roman"/>
          <w:b/>
          <w:bCs/>
          <w:sz w:val="26"/>
          <w:szCs w:val="26"/>
        </w:rPr>
        <w:t xml:space="preserve"> Reader DC.</w:t>
      </w:r>
    </w:p>
    <w:p w14:paraId="5D149293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Wykonawca składa ofertę za pośrednictwem zakładki „Oferty/wnioski”, widocznej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 xml:space="preserve">podglądzie postępowania po zalogowaniu się na konto Wykonawcy. Po wybraniu przycisku „Złóż ofertę” system prezentuje okno składania oferty umożliwiające </w:t>
      </w:r>
      <w:r w:rsidRPr="00556284">
        <w:rPr>
          <w:rFonts w:ascii="Times New Roman" w:hAnsi="Times New Roman" w:cs="Times New Roman"/>
          <w:sz w:val="24"/>
          <w:szCs w:val="24"/>
        </w:rPr>
        <w:lastRenderedPageBreak/>
        <w:t xml:space="preserve">przekazanie dokumentów elektronicznych, w którym znajdują się dwa pola </w:t>
      </w:r>
      <w:proofErr w:type="spellStart"/>
      <w:r w:rsidRPr="00556284">
        <w:rPr>
          <w:rFonts w:ascii="Times New Roman" w:hAnsi="Times New Roman" w:cs="Times New Roman"/>
          <w:sz w:val="24"/>
          <w:szCs w:val="24"/>
        </w:rPr>
        <w:t>drag&amp;drop</w:t>
      </w:r>
      <w:proofErr w:type="spellEnd"/>
      <w:r w:rsidRPr="00556284">
        <w:rPr>
          <w:rFonts w:ascii="Times New Roman" w:hAnsi="Times New Roman" w:cs="Times New Roman"/>
          <w:sz w:val="24"/>
          <w:szCs w:val="24"/>
        </w:rPr>
        <w:t xml:space="preserve"> („przeciągnij” i „upuść”) służące do dodawania plików.</w:t>
      </w:r>
    </w:p>
    <w:p w14:paraId="7947FC3F" w14:textId="77777777" w:rsidR="00820D83" w:rsidRPr="002F21DA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21DA">
        <w:rPr>
          <w:rFonts w:ascii="Times New Roman" w:hAnsi="Times New Roman" w:cs="Times New Roman"/>
          <w:b/>
          <w:bCs/>
          <w:sz w:val="26"/>
          <w:szCs w:val="26"/>
        </w:rPr>
        <w:t>UWAGA! Wszystkie pola w Formularzu ofertowym muszą być wypełnione.</w:t>
      </w:r>
    </w:p>
    <w:p w14:paraId="59A4FDD6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Wykonawca dodaje wybrany z dysku i uprzednio podpisany „Formularz oferty”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pierwszym polu („Wypełniony formularz oferty”). W kolejnym polu („Załączniki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 xml:space="preserve">inne dokumenty przedstawione w ofercie przez Wykonawcę”)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ykonawca dodaje pozostałe pliki stanowiące ofertę lub składane wraz z ofertą.</w:t>
      </w:r>
    </w:p>
    <w:p w14:paraId="29AAEBD0" w14:textId="77777777" w:rsidR="00820D83" w:rsidRPr="00DC26B1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26B1">
        <w:rPr>
          <w:rFonts w:ascii="Times New Roman" w:hAnsi="Times New Roman" w:cs="Times New Roman"/>
          <w:b/>
          <w:bCs/>
          <w:sz w:val="24"/>
          <w:szCs w:val="24"/>
        </w:rPr>
        <w:t>Ofertę, pod rygorem nieważności, składa się w formie elektronicznej lub w postaci elektronicznej opatrzonej podpisem zaufanym lub podpisem osobistym.</w:t>
      </w:r>
    </w:p>
    <w:p w14:paraId="1D2541B6" w14:textId="77777777" w:rsidR="00820D83" w:rsidRPr="008C7899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Jeżeli wraz z ofertą składane są dokumenty zawierające tajemnicę przedsiębiorstwa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ykonawca, w celu utrzymania w poufności tych informacji, przekazuje je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3956B0F8" w14:textId="77777777" w:rsidR="00820D83" w:rsidRPr="00551166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166">
        <w:rPr>
          <w:rFonts w:ascii="Times New Roman" w:hAnsi="Times New Roman" w:cs="Times New Roman"/>
          <w:sz w:val="24"/>
          <w:szCs w:val="24"/>
        </w:rPr>
        <w:t>W przypadku gdy Wykonawca nie wyodrębni i nie zabezpieczy w ten sposób poufności informacji, Zamawiający nie bierze odpowiedzialności za ewentualne ujawnienie ich treści razem z informacjami jawnymi.</w:t>
      </w:r>
    </w:p>
    <w:p w14:paraId="4DCFE95E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  <w:r w:rsidRPr="00556284">
        <w:rPr>
          <w:rFonts w:ascii="Times New Roman" w:hAnsi="Times New Roman" w:cs="Times New Roman"/>
          <w:sz w:val="24"/>
          <w:szCs w:val="24"/>
        </w:rPr>
        <w:t xml:space="preserve"> podpisuje się kwalifikowanym podpisem elektronicznym, podpisem zaufanym lub podpisem osobistym w formacie </w:t>
      </w:r>
      <w:proofErr w:type="spellStart"/>
      <w:r w:rsidRPr="00556284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556284">
        <w:rPr>
          <w:rFonts w:ascii="Times New Roman" w:hAnsi="Times New Roman" w:cs="Times New Roman"/>
          <w:sz w:val="24"/>
          <w:szCs w:val="24"/>
        </w:rPr>
        <w:t xml:space="preserve"> typ wewnętrzny</w:t>
      </w:r>
      <w:r>
        <w:rPr>
          <w:rFonts w:ascii="Times New Roman" w:hAnsi="Times New Roman" w:cs="Times New Roman"/>
          <w:sz w:val="24"/>
          <w:szCs w:val="24"/>
        </w:rPr>
        <w:t xml:space="preserve"> (otaczający)</w:t>
      </w:r>
      <w:r w:rsidRPr="00556284">
        <w:rPr>
          <w:rFonts w:ascii="Times New Roman" w:hAnsi="Times New Roman" w:cs="Times New Roman"/>
          <w:sz w:val="24"/>
          <w:szCs w:val="24"/>
        </w:rPr>
        <w:t>. Rekomendowanym wariantem podpisu jest typ wewnętrzny</w:t>
      </w:r>
      <w:r>
        <w:rPr>
          <w:rFonts w:ascii="Times New Roman" w:hAnsi="Times New Roman" w:cs="Times New Roman"/>
          <w:sz w:val="24"/>
          <w:szCs w:val="24"/>
        </w:rPr>
        <w:t xml:space="preserve"> (otaczający)</w:t>
      </w:r>
      <w:r w:rsidRPr="00556284">
        <w:rPr>
          <w:rFonts w:ascii="Times New Roman" w:hAnsi="Times New Roman" w:cs="Times New Roman"/>
          <w:sz w:val="24"/>
          <w:szCs w:val="24"/>
        </w:rPr>
        <w:t xml:space="preserve">. </w:t>
      </w:r>
      <w:r w:rsidRPr="005C47AA">
        <w:rPr>
          <w:rFonts w:ascii="Times New Roman" w:hAnsi="Times New Roman" w:cs="Times New Roman"/>
          <w:sz w:val="24"/>
          <w:szCs w:val="24"/>
        </w:rPr>
        <w:t>Podpisanie formularza ofertowego podpisem zewnętrznym jest także możliwe. W tym przypadku, powstały oddzielny plik podpisu dla tego formularza należy załączyć w polu „Załączniki i inne dokumenty przedstawione w ofercie przez Wykonawcę”.</w:t>
      </w:r>
    </w:p>
    <w:p w14:paraId="3C389BBB" w14:textId="77777777" w:rsidR="00820D83" w:rsidRDefault="00820D83" w:rsidP="00820D83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b/>
          <w:bCs/>
          <w:sz w:val="24"/>
          <w:szCs w:val="24"/>
        </w:rPr>
        <w:t>Pozostałe dokumenty</w:t>
      </w:r>
      <w:r w:rsidRPr="00556284">
        <w:rPr>
          <w:rFonts w:ascii="Times New Roman" w:hAnsi="Times New Roman" w:cs="Times New Roman"/>
          <w:sz w:val="24"/>
          <w:szCs w:val="24"/>
        </w:rPr>
        <w:t xml:space="preserve"> wchodzące w skład oferty lub składane wraz z ofertą, które są zgodne z ustawą </w:t>
      </w:r>
      <w:proofErr w:type="spellStart"/>
      <w:r w:rsidRPr="0055628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56284">
        <w:rPr>
          <w:rFonts w:ascii="Times New Roman" w:hAnsi="Times New Roman" w:cs="Times New Roman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opatrzone podpisem typu zewnętrznego lub wewnętrznego. W zależności od rodzaju podpisu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jego typu (zewnętrzny, wewnętrzny) w polu „Załączniki i inne dokumenty przedstawione w ofercie przez Wykonawcę” dodaje się uprzednio podpisane dokumenty wraz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wygenerowanym plikiem podpisu (typ zewnętrzny) lub dokument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wszytym podpisem (typ wewnętrzny).Oferta oraz wszystkie wymagane druki, formularze, oświadczenia, opracowane zestawienia i wykazy składane wraz z ofertą wymagają podpisu osób uprawnionych do reprezentowania firmy w obrocie gospodarczym, zgodnie z aktem rejestracyjnym oraz przepisami prawa.</w:t>
      </w:r>
    </w:p>
    <w:p w14:paraId="62BB33F1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W przypadku przekazywania dokumentu elektronicznego w formacie poddającym dane kompresji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173">
        <w:rPr>
          <w:rFonts w:ascii="Times New Roman" w:hAnsi="Times New Roman" w:cs="Times New Roman"/>
          <w:sz w:val="24"/>
          <w:szCs w:val="24"/>
        </w:rPr>
        <w:t>(np. archiwum zip, 7z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56284">
        <w:rPr>
          <w:rFonts w:ascii="Times New Roman" w:hAnsi="Times New Roman" w:cs="Times New Roman"/>
          <w:sz w:val="24"/>
          <w:szCs w:val="24"/>
        </w:rPr>
        <w:t>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42C48AAE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lastRenderedPageBreak/>
        <w:t xml:space="preserve">Oferta i załączniki podpisane przez upoważnionego przedstawiciela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ykonawcy wymagają załączenia właściwego pełnomocnictwa lub umocowania prawnego.</w:t>
      </w:r>
    </w:p>
    <w:p w14:paraId="0908FECB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Oferta powinna zawierać wszystkie wymagane dokumenty, oświadczenia, załączniki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inne dokumenty, o których mowa w treści niniejszej specyfikacji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237375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Dokumenty winny być sporządzone zgodnie z zaleceniami oraz przedstawionymi przez Zamawiającego wzorami (załącznikami), zawierać informacje i dane określone w tych dokumentach.</w:t>
      </w:r>
    </w:p>
    <w:p w14:paraId="201134CF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System sprawdza, czy złożone pliki są podpisane i automatycznie je szyfruje, jednocześnie informując o tym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 xml:space="preserve">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4F23B2DA" w14:textId="77777777" w:rsidR="00820D83" w:rsidRPr="00556284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Oferta może być złożona tylko do upływu terminu składania ofert. </w:t>
      </w:r>
    </w:p>
    <w:p w14:paraId="2791443E" w14:textId="77777777" w:rsidR="00820D83" w:rsidRPr="009402F5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Maksymalny łączny rozmiar plików stanowiących ofertę lub składanych wraz z ofertą to 250 MB.</w:t>
      </w:r>
    </w:p>
    <w:p w14:paraId="431A2EFF" w14:textId="77777777" w:rsidR="00820D83" w:rsidRDefault="00820D83" w:rsidP="00820D8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7F603" w14:textId="77777777" w:rsidR="00A33042" w:rsidRPr="00556284" w:rsidRDefault="00A33042" w:rsidP="00820D8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9D828" w14:textId="77777777" w:rsidR="00820D83" w:rsidRPr="0064569F" w:rsidRDefault="00820D83" w:rsidP="00820D83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>Na ofertę składa się:</w:t>
      </w:r>
    </w:p>
    <w:p w14:paraId="69366978" w14:textId="77777777" w:rsidR="00820D83" w:rsidRPr="0064569F" w:rsidRDefault="00820D83" w:rsidP="00820D83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 xml:space="preserve">Podpisany i wypełniony (wszystkie pola) interaktywny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>„Formularz ofertowy”,</w:t>
      </w:r>
    </w:p>
    <w:p w14:paraId="2AD55BD6" w14:textId="17EA92D1" w:rsidR="00820D83" w:rsidRPr="0064569F" w:rsidRDefault="00820D83" w:rsidP="00820D83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 xml:space="preserve">Podpisane oświadczenie Wykonawcy dotyczące przesłanek wykluczenia -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9F231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4569F">
        <w:rPr>
          <w:rFonts w:ascii="Times New Roman" w:hAnsi="Times New Roman" w:cs="Times New Roman"/>
          <w:sz w:val="28"/>
          <w:szCs w:val="28"/>
        </w:rPr>
        <w:t xml:space="preserve"> do SWZ. </w:t>
      </w:r>
    </w:p>
    <w:p w14:paraId="5630F962" w14:textId="77777777" w:rsidR="00820D83" w:rsidRDefault="00820D83" w:rsidP="00820D83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>Pełnomocnictwo- w przypadku Wykonawców działających przez pełnomocnika.</w:t>
      </w:r>
    </w:p>
    <w:p w14:paraId="2FDBF9DF" w14:textId="77777777" w:rsidR="00820D83" w:rsidRDefault="00820D83" w:rsidP="00820D83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0DAE9D" w14:textId="77777777" w:rsidR="00820D83" w:rsidRPr="00B5120A" w:rsidRDefault="00820D83" w:rsidP="00820D83">
      <w:pPr>
        <w:pStyle w:val="Akapitzlist"/>
        <w:numPr>
          <w:ilvl w:val="0"/>
          <w:numId w:val="25"/>
        </w:numPr>
        <w:spacing w:line="276" w:lineRule="auto"/>
        <w:contextualSpacing/>
        <w:jc w:val="both"/>
        <w:rPr>
          <w:sz w:val="28"/>
          <w:szCs w:val="28"/>
        </w:rPr>
      </w:pPr>
      <w:r w:rsidRPr="007E4677">
        <w:t>Rekomendacje i uwagi Zamawiającego:</w:t>
      </w:r>
    </w:p>
    <w:p w14:paraId="18F08545" w14:textId="77777777" w:rsidR="00820D83" w:rsidRPr="00B5120A" w:rsidRDefault="00820D83" w:rsidP="00820D83">
      <w:pPr>
        <w:pStyle w:val="Akapitzlist"/>
        <w:spacing w:line="276" w:lineRule="auto"/>
        <w:ind w:left="720"/>
        <w:contextualSpacing/>
        <w:jc w:val="both"/>
        <w:rPr>
          <w:sz w:val="28"/>
          <w:szCs w:val="28"/>
        </w:rPr>
      </w:pPr>
    </w:p>
    <w:p w14:paraId="5E355F70" w14:textId="77777777" w:rsidR="00820D83" w:rsidRDefault="00820D83" w:rsidP="00820D83">
      <w:pPr>
        <w:pStyle w:val="Akapitzlist"/>
        <w:numPr>
          <w:ilvl w:val="0"/>
          <w:numId w:val="27"/>
        </w:numPr>
        <w:spacing w:line="276" w:lineRule="auto"/>
        <w:contextualSpacing/>
        <w:jc w:val="both"/>
      </w:pPr>
      <w:r w:rsidRPr="00B5120A">
        <w:t>Zaleca się sporządzenie oferty i oświadczeń w formacie PDF i podpisanie podpisem w</w:t>
      </w:r>
      <w:r>
        <w:t> </w:t>
      </w:r>
      <w:r w:rsidRPr="00B5120A">
        <w:t xml:space="preserve">formacie </w:t>
      </w:r>
      <w:proofErr w:type="spellStart"/>
      <w:r w:rsidRPr="00B5120A">
        <w:t>PAdES</w:t>
      </w:r>
      <w:proofErr w:type="spellEnd"/>
      <w:r>
        <w:t>.</w:t>
      </w:r>
    </w:p>
    <w:p w14:paraId="409B2E71" w14:textId="77777777" w:rsidR="00820D83" w:rsidRDefault="00820D83" w:rsidP="00820D83">
      <w:pPr>
        <w:pStyle w:val="Akapitzlist"/>
        <w:numPr>
          <w:ilvl w:val="0"/>
          <w:numId w:val="27"/>
        </w:numPr>
        <w:spacing w:line="276" w:lineRule="auto"/>
        <w:contextualSpacing/>
        <w:jc w:val="both"/>
      </w:pPr>
      <w:r w:rsidRPr="00E31C63">
        <w:t xml:space="preserve">Po podpisaniu pliku a przed jego wysłaniem do Platformy </w:t>
      </w:r>
      <w:r>
        <w:t>W</w:t>
      </w:r>
      <w:r w:rsidRPr="00E31C63">
        <w:t>ykonawca powinien upewnić się, że plik jest prawidłowo podpisany</w:t>
      </w:r>
      <w:r>
        <w:t>,</w:t>
      </w:r>
      <w:r w:rsidRPr="00E31C63">
        <w:t xml:space="preserve"> a jego weryfikacja jest pozytywna</w:t>
      </w:r>
      <w:r>
        <w:t>.</w:t>
      </w:r>
    </w:p>
    <w:p w14:paraId="1C518E54" w14:textId="77777777" w:rsidR="00820D83" w:rsidRDefault="00820D83" w:rsidP="00820D83">
      <w:pPr>
        <w:pStyle w:val="Akapitzlist"/>
        <w:numPr>
          <w:ilvl w:val="0"/>
          <w:numId w:val="27"/>
        </w:numPr>
        <w:spacing w:line="276" w:lineRule="auto"/>
        <w:contextualSpacing/>
        <w:jc w:val="both"/>
      </w:pPr>
      <w:r w:rsidRPr="00323BB5">
        <w:t>Wiele różnych niepodpisanych dokumentów w formacie PDF można scalić w jeden plik PDF</w:t>
      </w:r>
      <w:r>
        <w:t>,</w:t>
      </w:r>
      <w:r w:rsidRPr="00323BB5">
        <w:t xml:space="preserve"> a następnie go podpisać jednym podpisem w formacie PADES.</w:t>
      </w:r>
    </w:p>
    <w:p w14:paraId="7FCDE7DB" w14:textId="77777777" w:rsidR="00820D83" w:rsidRDefault="00820D83" w:rsidP="00820D83">
      <w:pPr>
        <w:pStyle w:val="Akapitzlist"/>
        <w:numPr>
          <w:ilvl w:val="0"/>
          <w:numId w:val="27"/>
        </w:numPr>
        <w:spacing w:line="276" w:lineRule="auto"/>
        <w:contextualSpacing/>
        <w:jc w:val="both"/>
      </w:pPr>
      <w:r w:rsidRPr="00A70B0B">
        <w:t>Wykonawca nie powinien najpierw drukować formularzy, podpisywać ich ręcznie, a</w:t>
      </w:r>
      <w:r>
        <w:t> </w:t>
      </w:r>
      <w:r w:rsidRPr="00A70B0B">
        <w:t>następnie skanować i na końcu podpisywać elektronicznie. Wystarczy od razu wypełnić elektronicznie, zapisać jako PDF i podpisać wymaganym podpisem elektronicznym. Systemowy Formularz ofertowy musi być wypełniony elektronicznie.</w:t>
      </w:r>
    </w:p>
    <w:p w14:paraId="17A27626" w14:textId="52F941BF" w:rsidR="00820D83" w:rsidRDefault="00820D83" w:rsidP="00C708CE">
      <w:pPr>
        <w:pStyle w:val="Akapitzlist"/>
        <w:numPr>
          <w:ilvl w:val="0"/>
          <w:numId w:val="27"/>
        </w:numPr>
        <w:spacing w:line="276" w:lineRule="auto"/>
        <w:contextualSpacing/>
        <w:jc w:val="both"/>
      </w:pPr>
      <w:r w:rsidRPr="00B55BDA">
        <w:t>Podpis osobisty to nie jest podpis odręczny. To podpis oparty o warstwę elektroniczną dowodu osobistego</w:t>
      </w:r>
      <w:r>
        <w:t>.</w:t>
      </w:r>
    </w:p>
    <w:p w14:paraId="37A1DAD0" w14:textId="77777777" w:rsidR="00A33042" w:rsidRDefault="00A33042" w:rsidP="00A33042">
      <w:pPr>
        <w:spacing w:line="276" w:lineRule="auto"/>
        <w:contextualSpacing/>
        <w:jc w:val="both"/>
      </w:pPr>
    </w:p>
    <w:p w14:paraId="32AEDF9B" w14:textId="77777777" w:rsidR="00A33042" w:rsidRDefault="00A33042" w:rsidP="00A33042">
      <w:pPr>
        <w:spacing w:line="276" w:lineRule="auto"/>
        <w:contextualSpacing/>
        <w:jc w:val="both"/>
      </w:pPr>
    </w:p>
    <w:p w14:paraId="1ED2C3EA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3EB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Rozdział XIX. Sposób oraz termin składania i otwarcia ofert</w:t>
      </w:r>
    </w:p>
    <w:p w14:paraId="1ED2C3EC" w14:textId="101316FB" w:rsidR="00CD0CC2" w:rsidRDefault="00B001F4" w:rsidP="00CC5974">
      <w:pPr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Ofertę wraz z wymaganymi załącznikami należy złożyć w terminie do dnia </w:t>
      </w:r>
      <w:r w:rsidR="003C3008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4E1C91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="00F3041E" w:rsidRPr="00436D4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9C61A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4E1C9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8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</w:t>
      </w:r>
      <w:r w:rsidR="009C61A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r</w:t>
      </w:r>
      <w:r w:rsidR="00E55DD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="009059B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9558B8">
        <w:rPr>
          <w:rFonts w:ascii="Times New Roman" w:hAnsi="Times New Roman" w:cs="Times New Roman"/>
          <w:sz w:val="24"/>
          <w:szCs w:val="24"/>
          <w:highlight w:val="yellow"/>
        </w:rPr>
        <w:t>do godz. 09.</w:t>
      </w:r>
      <w:r w:rsidR="004E1C91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Pr="009558B8">
        <w:rPr>
          <w:rFonts w:ascii="Times New Roman" w:hAnsi="Times New Roman" w:cs="Times New Roman"/>
          <w:sz w:val="24"/>
          <w:szCs w:val="24"/>
          <w:highlight w:val="yellow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ED2C3ED" w14:textId="4728A7DC" w:rsidR="00CD0CC2" w:rsidRDefault="00B001F4" w:rsidP="00CC5974">
      <w:pPr>
        <w:spacing w:after="2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Otwarcie ofert nastąpi w dniu </w:t>
      </w:r>
      <w:r w:rsidR="009C61A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4E1C9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7</w:t>
      </w:r>
      <w:r w:rsidR="00324999" w:rsidRPr="00436D4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9C61A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4E1C9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8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</w:t>
      </w:r>
      <w:r w:rsidR="009C61A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r</w:t>
      </w:r>
      <w:r w:rsidRPr="009558B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., o godzinie 0</w:t>
      </w:r>
      <w:r w:rsidR="004E1C9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9</w:t>
      </w:r>
      <w:r w:rsidRPr="009558B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4E1C9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Pr="009558B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0.</w:t>
      </w:r>
    </w:p>
    <w:p w14:paraId="1E784F60" w14:textId="7C25F416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Ofertę należy złożyć za pośrednictwem Platformy e-Zamówienia zgodnie z rozdziałem XVIII niniejszej specyfikacji.</w:t>
      </w:r>
    </w:p>
    <w:p w14:paraId="0889DB0A" w14:textId="77777777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W przypadku, gdy Wykonawca złoży ofertę w inny sposób niż podany powyżej, oferta nie zostanie wykazana na platformie e-zamówienia UZP, tym samym nie zostanie otwarta przez Zamawiającego.</w:t>
      </w:r>
    </w:p>
    <w:p w14:paraId="2BA4B4D9" w14:textId="67FEAB7A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Otwarcie ofert następuje na platformie e-Zamówienia po uprzednim odszyfrowaniu plików.</w:t>
      </w:r>
    </w:p>
    <w:p w14:paraId="68BAB4BB" w14:textId="55C3E681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Zamawiający,  przed otwarciem ofert, udostępni na stronie internetowej prowadzonego postępowania informację o kwocie, jaką zamierza przeznaczyć na sfinansowanie zamówienia.</w:t>
      </w:r>
    </w:p>
    <w:p w14:paraId="5DB46A36" w14:textId="4F162DE1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Niezwłocznie po otwarciu ofert Zamawiający udostępni na stronie internetowej prowadzonego postępowania informacje o: </w:t>
      </w:r>
    </w:p>
    <w:p w14:paraId="6D5B7241" w14:textId="77777777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14:paraId="683B233E" w14:textId="77777777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cenach zawartych w ofertach.</w:t>
      </w:r>
    </w:p>
    <w:p w14:paraId="3FC3F6A3" w14:textId="7149C982" w:rsidR="00C708CE" w:rsidRP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W przypadku awarii tego systemu teleinformatycznego, która powoduje brak możliwości otwarcia ofert w terminie określonym przez Zamawiającego, otwarcie ofert następuje niezwłocznie po usunięciu awarii.</w:t>
      </w:r>
    </w:p>
    <w:p w14:paraId="1ED2C3F5" w14:textId="2C296627" w:rsidR="00CD0CC2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8CE">
        <w:rPr>
          <w:rFonts w:ascii="Times New Roman" w:hAnsi="Times New Roman" w:cs="Times New Roman"/>
          <w:color w:val="000000" w:themeColor="text1"/>
          <w:sz w:val="24"/>
          <w:szCs w:val="24"/>
        </w:rPr>
        <w:t>Zamawiający poinformuje o zmianie terminu otwarcia ofert na stronie internetowej prowadzonego postępowania.</w:t>
      </w:r>
    </w:p>
    <w:p w14:paraId="552EBD0F" w14:textId="77777777" w:rsidR="00C708CE" w:rsidRDefault="00C708CE" w:rsidP="00C708CE">
      <w:pPr>
        <w:spacing w:after="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D2C3F6" w14:textId="77777777" w:rsidR="00CD0CC2" w:rsidRDefault="00B001F4" w:rsidP="00CC5974">
      <w:pPr>
        <w:spacing w:after="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XX. Opis sposobu obliczenia ceny:</w:t>
      </w:r>
    </w:p>
    <w:p w14:paraId="1ED2C3F7" w14:textId="77777777" w:rsidR="00CD0CC2" w:rsidRDefault="00B001F4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551D0D">
        <w:t>Cena musi być jednoznaczna i w ostatecznej wysokości.</w:t>
      </w:r>
    </w:p>
    <w:p w14:paraId="1ED2C3F8" w14:textId="77777777" w:rsidR="00CD0CC2" w:rsidRDefault="00641A9B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551D0D">
        <w:t>Cena podana</w:t>
      </w:r>
      <w:r w:rsidR="00B001F4" w:rsidRPr="00551D0D">
        <w:t xml:space="preserve"> w ofercie musi być wyliczona z uwzględnieniem wszystkich wymagań niniejszej SWZ oraz obejmować wszystkie koszty, jakie poniesie Wykonawca przy realizacji przedmiotu zamówienia wraz z podatkiem VAT z dokładnością do dwóch miejsc po przecinku (zasada zaokrąglenia - poniżej 5 należy końcówkę pominąć, powyżej i równe 5 należy zaokrąglić w górę).</w:t>
      </w:r>
    </w:p>
    <w:p w14:paraId="1ED2C3F9" w14:textId="77777777" w:rsidR="00CD0CC2" w:rsidRDefault="00B001F4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551D0D">
        <w:t xml:space="preserve">Cena oferty winna być wyrażona w złotych polskich (PLN). </w:t>
      </w:r>
    </w:p>
    <w:p w14:paraId="1ED2C3FA" w14:textId="121935AC" w:rsidR="00551D0D" w:rsidRPr="009576C9" w:rsidRDefault="00D34F38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>
        <w:t>Cenę za wykonanie przedmiotu zamó</w:t>
      </w:r>
      <w:r w:rsidR="00014B2F">
        <w:t xml:space="preserve">wienia należy przedstawić w </w:t>
      </w:r>
      <w:r w:rsidR="009A298F" w:rsidRPr="009A298F">
        <w:rPr>
          <w:highlight w:val="yellow"/>
        </w:rPr>
        <w:t>interaktywnym</w:t>
      </w:r>
      <w:r w:rsidR="00B65FBE" w:rsidRPr="009A298F">
        <w:rPr>
          <w:highlight w:val="yellow"/>
        </w:rPr>
        <w:t xml:space="preserve"> </w:t>
      </w:r>
      <w:r w:rsidR="009A298F" w:rsidRPr="009A298F">
        <w:rPr>
          <w:highlight w:val="yellow"/>
        </w:rPr>
        <w:t>f</w:t>
      </w:r>
      <w:r w:rsidR="00014B2F" w:rsidRPr="009A298F">
        <w:rPr>
          <w:highlight w:val="yellow"/>
        </w:rPr>
        <w:t xml:space="preserve">ormularzu ofertowym stanowiącym Załącznik nr 1 do </w:t>
      </w:r>
      <w:r w:rsidR="00014B2F" w:rsidRPr="009576C9">
        <w:t>SWZ</w:t>
      </w:r>
      <w:r w:rsidR="00C8463E" w:rsidRPr="009576C9">
        <w:t xml:space="preserve"> podając cenę 1 tony </w:t>
      </w:r>
      <w:proofErr w:type="spellStart"/>
      <w:r w:rsidR="00C8463E" w:rsidRPr="009576C9">
        <w:t>pelletu</w:t>
      </w:r>
      <w:proofErr w:type="spellEnd"/>
      <w:r w:rsidR="00C8463E" w:rsidRPr="009576C9">
        <w:t xml:space="preserve"> </w:t>
      </w:r>
      <w:r w:rsidR="001524BA" w:rsidRPr="009576C9">
        <w:t xml:space="preserve">x </w:t>
      </w:r>
      <w:r w:rsidR="009A298F" w:rsidRPr="009576C9">
        <w:t>10</w:t>
      </w:r>
      <w:r w:rsidR="004630CA" w:rsidRPr="009576C9">
        <w:t>0</w:t>
      </w:r>
      <w:r w:rsidR="001524BA" w:rsidRPr="009576C9">
        <w:t xml:space="preserve"> ton.</w:t>
      </w:r>
    </w:p>
    <w:p w14:paraId="1ED2C3FB" w14:textId="77777777" w:rsidR="00CD0CC2" w:rsidRPr="001524BA" w:rsidRDefault="00B001F4" w:rsidP="00CC5974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 w:line="276" w:lineRule="auto"/>
        <w:ind w:left="284"/>
        <w:jc w:val="both"/>
      </w:pPr>
      <w:r w:rsidRPr="001524BA">
        <w:t>Jeżeli została złożona oferta, której wybór prowadziłby do powstania u Zamawiającego obowiązku podatkowego zgodnie z ustawą z dnia 11 marca 2004 r. o podatku o</w:t>
      </w:r>
      <w:r w:rsidR="00803902" w:rsidRPr="001524BA">
        <w:t xml:space="preserve">d towarów </w:t>
      </w:r>
      <w:r w:rsidR="0083534C">
        <w:br/>
      </w:r>
      <w:r w:rsidR="00803902" w:rsidRPr="001524BA">
        <w:t>i usług (</w:t>
      </w:r>
      <w:proofErr w:type="spellStart"/>
      <w:r w:rsidR="00B22ABA">
        <w:t>t.j</w:t>
      </w:r>
      <w:proofErr w:type="spellEnd"/>
      <w:r w:rsidR="00B22ABA">
        <w:t xml:space="preserve">. </w:t>
      </w:r>
      <w:r w:rsidR="00803902" w:rsidRPr="001524BA">
        <w:t>Dz. U. z 202</w:t>
      </w:r>
      <w:r w:rsidR="00B22ABA">
        <w:t>2</w:t>
      </w:r>
      <w:r w:rsidRPr="001524BA">
        <w:t xml:space="preserve">r. poz. </w:t>
      </w:r>
      <w:r w:rsidR="002D408C">
        <w:t>931</w:t>
      </w:r>
      <w:r w:rsidRPr="001524BA">
        <w:t xml:space="preserve"> ze zm.), dla celów zastosowania kryterium ceny Zamawiający dolicza do przedstawionej w tej ofercie ceny kwotę podatku od towarów </w:t>
      </w:r>
      <w:r w:rsidR="0083534C">
        <w:br/>
      </w:r>
      <w:r w:rsidRPr="001524BA">
        <w:t>i usług, którą miałby obowiązek rozliczyć. W ofercie Wykonawca ma obowiązek:</w:t>
      </w:r>
    </w:p>
    <w:p w14:paraId="1ED2C3FC" w14:textId="77777777" w:rsidR="00CD0CC2" w:rsidRDefault="00B001F4" w:rsidP="00CC5974">
      <w:pPr>
        <w:spacing w:after="2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poinformowania Zamawiającego, że wybór jego oferty b</w:t>
      </w:r>
      <w:r w:rsidR="0095141D">
        <w:rPr>
          <w:rFonts w:ascii="Times New Roman" w:hAnsi="Times New Roman" w:cs="Times New Roman"/>
          <w:sz w:val="24"/>
          <w:szCs w:val="24"/>
        </w:rPr>
        <w:t>ędzie prowadził do powstania u Z</w:t>
      </w:r>
      <w:r>
        <w:rPr>
          <w:rFonts w:ascii="Times New Roman" w:hAnsi="Times New Roman" w:cs="Times New Roman"/>
          <w:sz w:val="24"/>
          <w:szCs w:val="24"/>
        </w:rPr>
        <w:t>amawiającego obowiązku podatkowego;</w:t>
      </w:r>
    </w:p>
    <w:p w14:paraId="1ED2C3FD" w14:textId="77777777" w:rsidR="00CD0CC2" w:rsidRDefault="00B001F4" w:rsidP="00CC5974">
      <w:pPr>
        <w:spacing w:after="2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wskazania nazwy (rodzaju) towaru lub usługi, których dostawa lub świadczenie będą prowadziły do powstania obowiązku podatkowego;</w:t>
      </w:r>
    </w:p>
    <w:p w14:paraId="1ED2C3FE" w14:textId="77777777" w:rsidR="00CD0CC2" w:rsidRDefault="00B001F4" w:rsidP="00CC5974">
      <w:pPr>
        <w:spacing w:after="2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wskazania wartości towaru lub usługi objętego obowiązkiem podatkowym Zamawiającego, bez kwoty podatku</w:t>
      </w:r>
      <w:r w:rsidR="00AF7364">
        <w:rPr>
          <w:rFonts w:ascii="Times New Roman" w:hAnsi="Times New Roman" w:cs="Times New Roman"/>
          <w:sz w:val="24"/>
          <w:szCs w:val="24"/>
        </w:rPr>
        <w:t>.</w:t>
      </w:r>
    </w:p>
    <w:p w14:paraId="1ED2C3FF" w14:textId="77777777" w:rsidR="00AF7364" w:rsidRPr="00AF7364" w:rsidRDefault="00AF7364" w:rsidP="00CC5974">
      <w:pPr>
        <w:spacing w:after="2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1ED2C400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401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XXI. Opis kryteriów oceny ofert, wraz z podaniem wag tych kryteriów </w:t>
      </w:r>
      <w:r w:rsidR="00037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sposobu oceny ofert</w:t>
      </w:r>
    </w:p>
    <w:p w14:paraId="1ED2C402" w14:textId="77777777" w:rsidR="00286054" w:rsidRPr="00E53C7B" w:rsidRDefault="00286054" w:rsidP="00CC597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Ocena ofert n</w:t>
      </w:r>
      <w:r w:rsidR="00E21B48" w:rsidRPr="00E53C7B">
        <w:rPr>
          <w:color w:val="000000" w:themeColor="text1"/>
        </w:rPr>
        <w:t>ieodrzuconych, złożonych przez W</w:t>
      </w:r>
      <w:r w:rsidRPr="00E53C7B">
        <w:rPr>
          <w:color w:val="000000" w:themeColor="text1"/>
        </w:rPr>
        <w:t xml:space="preserve">ykonawców niewykluczonych </w:t>
      </w:r>
      <w:r w:rsidR="000373BC">
        <w:rPr>
          <w:color w:val="000000" w:themeColor="text1"/>
        </w:rPr>
        <w:br/>
      </w:r>
      <w:r w:rsidRPr="00E53C7B">
        <w:rPr>
          <w:color w:val="000000" w:themeColor="text1"/>
        </w:rPr>
        <w:t>z postępowania zostanie dokonana wg niżej opisanych zasad</w:t>
      </w:r>
      <w:r w:rsidR="001039C3" w:rsidRPr="00E53C7B">
        <w:rPr>
          <w:color w:val="000000" w:themeColor="text1"/>
        </w:rPr>
        <w:t>.</w:t>
      </w:r>
    </w:p>
    <w:p w14:paraId="1ED2C403" w14:textId="77777777" w:rsidR="00CD0CC2" w:rsidRPr="00E53C7B" w:rsidRDefault="00B001F4" w:rsidP="00CC597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Przy wyborze najkorzystniejszej oferty Zamawiający będzie się kierował następującymi kryteriami oceny ofert:</w:t>
      </w:r>
      <w:bookmarkStart w:id="1" w:name="_Hlk533407018"/>
    </w:p>
    <w:p w14:paraId="1ED2C404" w14:textId="77777777" w:rsidR="00221603" w:rsidRPr="00E53C7B" w:rsidRDefault="00221603" w:rsidP="00CC5974">
      <w:pPr>
        <w:pStyle w:val="Akapitzlist"/>
        <w:tabs>
          <w:tab w:val="left" w:pos="1800"/>
        </w:tabs>
        <w:spacing w:line="276" w:lineRule="auto"/>
        <w:ind w:left="426"/>
        <w:jc w:val="both"/>
        <w:rPr>
          <w:color w:val="000000" w:themeColor="text1"/>
        </w:rPr>
      </w:pPr>
    </w:p>
    <w:p w14:paraId="1ED2C405" w14:textId="77777777" w:rsidR="00CD0CC2" w:rsidRPr="00E53C7B" w:rsidRDefault="00FA1996" w:rsidP="00CC5974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color w:val="000000" w:themeColor="text1"/>
        </w:rPr>
      </w:pPr>
      <w:bookmarkStart w:id="2" w:name="_Hlk71800680"/>
      <w:bookmarkEnd w:id="1"/>
      <w:r w:rsidRPr="00E53C7B">
        <w:rPr>
          <w:b/>
          <w:color w:val="000000" w:themeColor="text1"/>
        </w:rPr>
        <w:t xml:space="preserve">Łączna cena ofertowa brutto </w:t>
      </w:r>
      <w:r w:rsidR="00B001F4" w:rsidRPr="00E53C7B">
        <w:rPr>
          <w:b/>
          <w:color w:val="000000" w:themeColor="text1"/>
        </w:rPr>
        <w:t>(C)</w:t>
      </w:r>
      <w:r w:rsidR="001039C3" w:rsidRPr="00E53C7B">
        <w:rPr>
          <w:b/>
          <w:color w:val="000000" w:themeColor="text1"/>
        </w:rPr>
        <w:t xml:space="preserve">  ----- </w:t>
      </w:r>
      <w:r w:rsidR="00286054" w:rsidRPr="00E53C7B">
        <w:rPr>
          <w:b/>
          <w:color w:val="000000" w:themeColor="text1"/>
        </w:rPr>
        <w:t>10</w:t>
      </w:r>
      <w:r w:rsidR="00B001F4" w:rsidRPr="00E53C7B">
        <w:rPr>
          <w:b/>
          <w:color w:val="000000" w:themeColor="text1"/>
        </w:rPr>
        <w:t>0%</w:t>
      </w:r>
    </w:p>
    <w:p w14:paraId="1ED2C406" w14:textId="77777777" w:rsidR="001039C3" w:rsidRPr="00E53C7B" w:rsidRDefault="001039C3" w:rsidP="00CC5974">
      <w:pPr>
        <w:pStyle w:val="Akapitzlist"/>
        <w:spacing w:line="276" w:lineRule="auto"/>
        <w:ind w:left="786"/>
        <w:jc w:val="both"/>
        <w:rPr>
          <w:b/>
          <w:color w:val="000000" w:themeColor="text1"/>
        </w:rPr>
      </w:pPr>
    </w:p>
    <w:bookmarkEnd w:id="2"/>
    <w:p w14:paraId="1ED2C407" w14:textId="77777777" w:rsidR="00B306DF" w:rsidRPr="00E53C7B" w:rsidRDefault="00286054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Sposób obliczania oceny w kryterium: „</w:t>
      </w:r>
      <w:r w:rsidR="00E21B48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łączna cena ofertowa</w:t>
      </w:r>
      <w:r w:rsidR="00B306DF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brutto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1ED2C408" w14:textId="77777777" w:rsidR="001039C3" w:rsidRPr="00E53C7B" w:rsidRDefault="001039C3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9" w14:textId="77777777" w:rsidR="00B306DF" w:rsidRPr="00E53C7B" w:rsidRDefault="00B306DF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celu dokonania oceny oferty w tym kryterium, Zamawiający </w:t>
      </w:r>
      <w:r w:rsidRPr="00E53C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najniższą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łączną cenę ofertową brutto</w:t>
      </w:r>
      <w:r w:rsidR="00E92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podzieli przez łączną cenę oferty ocenianej brutto, następnie pomnoży przez 100 punktów według wzoru:</w:t>
      </w:r>
    </w:p>
    <w:p w14:paraId="1ED2C40A" w14:textId="77777777" w:rsidR="00B306DF" w:rsidRPr="00E53C7B" w:rsidRDefault="00B306DF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B" w14:textId="77777777" w:rsidR="00B306DF" w:rsidRPr="00E53C7B" w:rsidRDefault="00B306DF" w:rsidP="00CC5974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C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(cena najniższa/cena oceniana) x 100 pkt </w:t>
      </w:r>
    </w:p>
    <w:p w14:paraId="1ED2C40C" w14:textId="77777777" w:rsidR="00B306DF" w:rsidRPr="00E53C7B" w:rsidRDefault="00B306DF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D" w14:textId="77777777" w:rsidR="00B306DF" w:rsidRPr="00E53C7B" w:rsidRDefault="00B306DF" w:rsidP="00CC5974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Maksymalna możliwa do uzyskania ilość punktów:</w:t>
      </w:r>
    </w:p>
    <w:p w14:paraId="1ED2C40E" w14:textId="77777777" w:rsidR="00E21B48" w:rsidRPr="00E53C7B" w:rsidRDefault="00E21B48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0F" w14:textId="77777777" w:rsidR="00B306DF" w:rsidRPr="00E53C7B" w:rsidRDefault="00B306DF" w:rsidP="00CC5974">
      <w:pPr>
        <w:spacing w:after="0" w:line="276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1)Kryterium: „</w:t>
      </w:r>
      <w:r w:rsidR="00E21B4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łączna cena ofertowa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brutto” - 10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0 pkt,</w:t>
      </w:r>
    </w:p>
    <w:p w14:paraId="1ED2C410" w14:textId="77777777" w:rsidR="001039C3" w:rsidRPr="00E53C7B" w:rsidRDefault="001039C3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2C411" w14:textId="3412155A" w:rsidR="00CD0CC2" w:rsidRPr="00E53C7B" w:rsidRDefault="001039C3" w:rsidP="00CC597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ofertę najkorzystniejszą zostanie uznana oferta o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najwyższej sumar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ycznej liczbie punktów uzyskanych</w:t>
      </w:r>
      <w:r w:rsidR="008435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w kryterium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D2C412" w14:textId="77777777" w:rsidR="00CD0CC2" w:rsidRDefault="00CD0CC2" w:rsidP="00CC5974">
      <w:pPr>
        <w:tabs>
          <w:tab w:val="left" w:pos="360"/>
        </w:tabs>
        <w:spacing w:line="276" w:lineRule="auto"/>
        <w:jc w:val="both"/>
        <w:rPr>
          <w:bCs/>
        </w:rPr>
      </w:pPr>
    </w:p>
    <w:p w14:paraId="1ED2C413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XXII. Informacje o formalnościach, jakie muszą zostać dopełnione po wyborze oferty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 celu zawarcia umowy w sprawie zamówienia publicznego</w:t>
      </w:r>
    </w:p>
    <w:p w14:paraId="486A5F7D" w14:textId="3B3EBA19" w:rsidR="004C328C" w:rsidRPr="004C328C" w:rsidRDefault="00B001F4" w:rsidP="00F46370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4C328C" w:rsidRPr="004C328C">
        <w:rPr>
          <w:rFonts w:ascii="Times New Roman" w:hAnsi="Times New Roman" w:cs="Times New Roman"/>
          <w:sz w:val="24"/>
          <w:szCs w:val="24"/>
        </w:rPr>
        <w:t>1.</w:t>
      </w:r>
      <w:r w:rsidR="004C328C" w:rsidRPr="004C328C">
        <w:rPr>
          <w:rFonts w:ascii="Times New Roman" w:hAnsi="Times New Roman" w:cs="Times New Roman"/>
          <w:sz w:val="24"/>
          <w:szCs w:val="24"/>
        </w:rPr>
        <w:tab/>
        <w:t>Zamawiający zawrze umowę w sprawie zamówienia publicznego w terminie nie krótszym niż 5 dni od dnia przesłania zawiadomienia o wyborze najkorzystniejszej oferty zgodnie z art. 308 ust. 2 ustawy PZP .</w:t>
      </w:r>
    </w:p>
    <w:p w14:paraId="33DE0C30" w14:textId="77777777" w:rsidR="004C328C" w:rsidRP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t>2.</w:t>
      </w:r>
      <w:r w:rsidRPr="004C328C">
        <w:rPr>
          <w:rFonts w:ascii="Times New Roman" w:hAnsi="Times New Roman" w:cs="Times New Roman"/>
          <w:sz w:val="24"/>
          <w:szCs w:val="24"/>
        </w:rPr>
        <w:tab/>
        <w:t>Zamawiający może zawrzeć umowę̨ w sprawie zamówienia publicznego przed upływem terminu, o którym mowa w ust. 1, jeżeli w postępowaniu o udzielenie zamówienia złożono tylko jedną ofertę̨.</w:t>
      </w:r>
    </w:p>
    <w:p w14:paraId="688655BE" w14:textId="77777777" w:rsidR="004C328C" w:rsidRP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t>3.</w:t>
      </w:r>
      <w:r w:rsidRPr="004C328C">
        <w:rPr>
          <w:rFonts w:ascii="Times New Roman" w:hAnsi="Times New Roman" w:cs="Times New Roman"/>
          <w:sz w:val="24"/>
          <w:szCs w:val="24"/>
        </w:rPr>
        <w:tab/>
        <w:t>Po wyborze najkorzystniejszej oferty Zamawiający niezwłocznie powiadomi wszystkich Wykonawców o jego wynikach.</w:t>
      </w:r>
    </w:p>
    <w:p w14:paraId="04943EBB" w14:textId="77777777" w:rsidR="004C328C" w:rsidRP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t>4.</w:t>
      </w:r>
      <w:r w:rsidRPr="004C328C">
        <w:rPr>
          <w:rFonts w:ascii="Times New Roman" w:hAnsi="Times New Roman" w:cs="Times New Roman"/>
          <w:sz w:val="24"/>
          <w:szCs w:val="24"/>
        </w:rPr>
        <w:tab/>
        <w:t>Wykonawca, którego oferta została wybrana jako najkorzystniejsza, zostanie poinformowany przez Zamawiającego o miejscu i terminie podpisania umowy.</w:t>
      </w:r>
    </w:p>
    <w:p w14:paraId="1ED2C419" w14:textId="46374434" w:rsidR="009558B8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328C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4C328C">
        <w:rPr>
          <w:rFonts w:ascii="Times New Roman" w:hAnsi="Times New Roman" w:cs="Times New Roman"/>
          <w:sz w:val="24"/>
          <w:szCs w:val="24"/>
        </w:rPr>
        <w:tab/>
        <w:t>Przed podpisaniem umowy Wykonawcy wspólnie ubiegający się o udzielenie zamówienia (w przypadku wyboru ich oferty jako najkorzystniejszej) przedstawią na wniosek Zamawiającemu umowę regulującą współpracę tych Wykonawców.</w:t>
      </w:r>
    </w:p>
    <w:p w14:paraId="111F111D" w14:textId="77777777" w:rsidR="004C328C" w:rsidRDefault="004C328C" w:rsidP="004C328C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41A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 XXIII. Wymagania dotyczące zabezpieczenia należytego wykonania umowy</w:t>
      </w:r>
    </w:p>
    <w:p w14:paraId="1ED2C41B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wniesienia zabezpieczenia należytego wykonania umowy</w:t>
      </w:r>
    </w:p>
    <w:p w14:paraId="1ED2C41C" w14:textId="77777777" w:rsidR="00CD0CC2" w:rsidRDefault="00CD0CC2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D2C41D" w14:textId="77777777" w:rsidR="00CD0CC2" w:rsidRDefault="00B001F4" w:rsidP="00CC59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XXIV. Projektowane postanowienia umowy w sprawie zamówienia publicznego, które zostaną wprowadzone do treści tej umowy</w:t>
      </w:r>
    </w:p>
    <w:p w14:paraId="1ED2C41E" w14:textId="77777777" w:rsidR="00CD0CC2" w:rsidRPr="00D92EE0" w:rsidRDefault="00B001F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rPr>
          <w:color w:val="000000" w:themeColor="text1"/>
        </w:rPr>
        <w:t xml:space="preserve">Projektowane postanowienia umowy w sprawie zamówienia publicznego, które zostaną wprowadzone do treści tej umowy, określone zostały w </w:t>
      </w:r>
      <w:r w:rsidR="007B12F4">
        <w:rPr>
          <w:b/>
          <w:bCs/>
          <w:color w:val="000000" w:themeColor="text1"/>
        </w:rPr>
        <w:t>Z</w:t>
      </w:r>
      <w:r w:rsidRPr="003A1F57">
        <w:rPr>
          <w:b/>
          <w:bCs/>
          <w:color w:val="000000" w:themeColor="text1"/>
        </w:rPr>
        <w:t xml:space="preserve">ałączniku nr </w:t>
      </w:r>
      <w:r w:rsidR="00D23653">
        <w:rPr>
          <w:b/>
          <w:bCs/>
          <w:color w:val="000000" w:themeColor="text1"/>
        </w:rPr>
        <w:t>2</w:t>
      </w:r>
      <w:r w:rsidRPr="003A1F5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SWZ. </w:t>
      </w:r>
    </w:p>
    <w:p w14:paraId="1ED2C41F" w14:textId="77777777" w:rsidR="00CD0CC2" w:rsidRDefault="00B001F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>Strony przewidują możliwość dokonania w uzasadnionych okolicznościach zmian postanowień zawartej umowy. Zmiany treści umów wymagają zachowania formy pisemnej pod rygorem nieważności.</w:t>
      </w:r>
    </w:p>
    <w:p w14:paraId="1ED2C420" w14:textId="77777777" w:rsidR="00D92EE0" w:rsidRDefault="00B001F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Zamawiający przewiduje możliwość zmian postanowień umowy w przypadkach określonych w art. 455 ustawy PZP. </w:t>
      </w:r>
    </w:p>
    <w:p w14:paraId="1ED2C421" w14:textId="77777777" w:rsid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Strony przewidują możliwość zmiany wysokości wynagrodzenia należnego Wykonawcy, </w:t>
      </w:r>
      <w:r>
        <w:br/>
        <w:t>w przypadku, jeżeli wymienione w tym paragrafie okoliczności będą miały wpływ na koszty wykonywania umowy i zmiany stawki podatku od towarów i usług.</w:t>
      </w:r>
    </w:p>
    <w:p w14:paraId="1ED2C422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 w:rsidRPr="001E3844">
        <w:rPr>
          <w:color w:val="000000" w:themeColor="text1"/>
        </w:rPr>
        <w:t xml:space="preserve">Zmiana wysokości wynagrodzenia należnego Wykonawcy w przypadku wejścia w życie przepisów zmieniających stawkę podatku od towarów i usług będzie odnosić się wyłącznie do części przedmiotu umowy niezrealizowanej. </w:t>
      </w:r>
    </w:p>
    <w:p w14:paraId="1ED2C423" w14:textId="77777777" w:rsid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W celu dokonania zmian, Wykonawca najpóźniej w terminie 30 dni od dnia wejścia w życie przepisów wprowadzających zmiany wystąpi do Zamawiającego z wnioskiem,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Wykonawcy. </w:t>
      </w:r>
    </w:p>
    <w:p w14:paraId="1ED2C424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Do wniosku o którym mowa  ust. 6 Wykonawca zobowiązany jest dołączyć dokumenty, </w:t>
      </w:r>
      <w:r>
        <w:br/>
        <w:t>z których będzie wynikać, czy i w jakim zakresie zmiany te mają wpływ na koszty wykonania umowy.</w:t>
      </w:r>
    </w:p>
    <w:p w14:paraId="1ED2C425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Dopuszczalna jest zmiana umowy bez przeprowadzenia nowego postępowania o udzielenie zamówienia: </w:t>
      </w:r>
    </w:p>
    <w:p w14:paraId="1ED2C426" w14:textId="77777777" w:rsidR="001E3844" w:rsidRPr="0056491A" w:rsidRDefault="001E3844" w:rsidP="00CC5974">
      <w:pPr>
        <w:pStyle w:val="Akapitzlist"/>
        <w:numPr>
          <w:ilvl w:val="0"/>
          <w:numId w:val="22"/>
        </w:numPr>
        <w:tabs>
          <w:tab w:val="num" w:pos="0"/>
        </w:tabs>
        <w:spacing w:line="276" w:lineRule="auto"/>
        <w:ind w:left="567"/>
        <w:contextualSpacing/>
        <w:jc w:val="both"/>
        <w:rPr>
          <w:b/>
        </w:rPr>
      </w:pPr>
      <w:r>
        <w:t xml:space="preserve">gdy nowy Wykonawca ma zastąpić dotychczasowego Wykonawcę lub </w:t>
      </w:r>
    </w:p>
    <w:p w14:paraId="1ED2C427" w14:textId="77777777" w:rsidR="00D268D1" w:rsidRPr="00D268D1" w:rsidRDefault="001E3844" w:rsidP="00CC5974">
      <w:pPr>
        <w:pStyle w:val="Akapitzlist"/>
        <w:numPr>
          <w:ilvl w:val="0"/>
          <w:numId w:val="22"/>
        </w:numPr>
        <w:tabs>
          <w:tab w:val="num" w:pos="0"/>
        </w:tabs>
        <w:spacing w:line="276" w:lineRule="auto"/>
        <w:ind w:left="567"/>
        <w:contextualSpacing/>
        <w:jc w:val="both"/>
        <w:rPr>
          <w:b/>
          <w:strike/>
        </w:rPr>
      </w:pPr>
      <w:r>
        <w:t xml:space="preserve"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</w:t>
      </w:r>
      <w:r>
        <w:br/>
        <w:t xml:space="preserve">a także nie ma na celu uniknięcia stosowania przepisów ustawy </w:t>
      </w:r>
    </w:p>
    <w:p w14:paraId="1ED2C428" w14:textId="77777777" w:rsidR="001E3844" w:rsidRPr="00D268D1" w:rsidRDefault="001E3844" w:rsidP="00CC5974">
      <w:pPr>
        <w:pStyle w:val="Akapitzlist"/>
        <w:numPr>
          <w:ilvl w:val="3"/>
          <w:numId w:val="6"/>
        </w:numPr>
        <w:tabs>
          <w:tab w:val="clear" w:pos="2880"/>
        </w:tabs>
        <w:spacing w:line="276" w:lineRule="auto"/>
        <w:ind w:left="284"/>
        <w:contextualSpacing/>
        <w:jc w:val="both"/>
        <w:rPr>
          <w:b/>
          <w:strike/>
        </w:rPr>
      </w:pPr>
      <w:r>
        <w:t xml:space="preserve">Zamawiający zastrzega sobie prawo zmniejszenia ilości dostaw do faktycznych potrzeb </w:t>
      </w:r>
      <w:r w:rsidR="003F4E0B">
        <w:br/>
      </w:r>
      <w:r>
        <w:t>o max. 30%  lub zwiększenia ilości dostaw o max. 30%.</w:t>
      </w:r>
    </w:p>
    <w:p w14:paraId="1ED2C429" w14:textId="77777777" w:rsidR="001E3844" w:rsidRPr="001E3844" w:rsidRDefault="001E3844" w:rsidP="00CC5974">
      <w:pPr>
        <w:pStyle w:val="Akapitzlist"/>
        <w:numPr>
          <w:ilvl w:val="3"/>
          <w:numId w:val="6"/>
        </w:numPr>
        <w:tabs>
          <w:tab w:val="clear" w:pos="2880"/>
          <w:tab w:val="num" w:pos="0"/>
          <w:tab w:val="left" w:pos="2552"/>
        </w:tabs>
        <w:spacing w:line="276" w:lineRule="auto"/>
        <w:ind w:left="284"/>
        <w:contextualSpacing/>
        <w:jc w:val="both"/>
        <w:rPr>
          <w:b/>
        </w:rPr>
      </w:pPr>
      <w:r>
        <w:t>Każda zmiana umowy wymaga formy pisemnego aneksu pod rygorem nieważności.</w:t>
      </w:r>
    </w:p>
    <w:p w14:paraId="1ED2C42A" w14:textId="77777777" w:rsidR="00D92EE0" w:rsidRPr="00D92EE0" w:rsidRDefault="00D92EE0" w:rsidP="00CC5974">
      <w:pPr>
        <w:pStyle w:val="Akapitzlist"/>
        <w:spacing w:line="276" w:lineRule="auto"/>
        <w:ind w:left="425" w:hanging="425"/>
        <w:jc w:val="both"/>
      </w:pPr>
    </w:p>
    <w:p w14:paraId="1ED2C42B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D2C42C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XXV. Pozostałe informacje</w:t>
      </w:r>
    </w:p>
    <w:p w14:paraId="1ED2C42D" w14:textId="77777777" w:rsidR="00CD0CC2" w:rsidRDefault="00B001F4" w:rsidP="00CC597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ofertach częściowych</w:t>
      </w:r>
    </w:p>
    <w:p w14:paraId="1ED2C42E" w14:textId="77777777" w:rsidR="00CD0CC2" w:rsidRPr="00BB7BE2" w:rsidRDefault="00007AF0" w:rsidP="00CC597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7BE2">
        <w:rPr>
          <w:rFonts w:ascii="Times New Roman" w:hAnsi="Times New Roman" w:cs="Times New Roman"/>
          <w:sz w:val="24"/>
          <w:szCs w:val="24"/>
        </w:rPr>
        <w:t>Zamawiający</w:t>
      </w:r>
      <w:r w:rsidR="00B66790">
        <w:rPr>
          <w:rFonts w:ascii="Times New Roman" w:hAnsi="Times New Roman" w:cs="Times New Roman"/>
          <w:b/>
          <w:sz w:val="24"/>
          <w:szCs w:val="24"/>
        </w:rPr>
        <w:t xml:space="preserve"> nie </w:t>
      </w:r>
      <w:r w:rsidRPr="00BB7BE2">
        <w:rPr>
          <w:rFonts w:ascii="Times New Roman" w:hAnsi="Times New Roman" w:cs="Times New Roman"/>
          <w:b/>
          <w:sz w:val="24"/>
          <w:szCs w:val="24"/>
        </w:rPr>
        <w:t>przewiduje</w:t>
      </w:r>
      <w:r w:rsidR="008F115D">
        <w:rPr>
          <w:rFonts w:ascii="Times New Roman" w:hAnsi="Times New Roman" w:cs="Times New Roman"/>
          <w:sz w:val="24"/>
          <w:szCs w:val="24"/>
        </w:rPr>
        <w:t xml:space="preserve"> składanie</w:t>
      </w:r>
      <w:r w:rsidRPr="00BB7BE2">
        <w:rPr>
          <w:rFonts w:ascii="Times New Roman" w:hAnsi="Times New Roman" w:cs="Times New Roman"/>
          <w:sz w:val="24"/>
          <w:szCs w:val="24"/>
        </w:rPr>
        <w:t xml:space="preserve"> ofert częściowych</w:t>
      </w:r>
      <w:r w:rsidR="00C11159" w:rsidRPr="00BB7BE2">
        <w:rPr>
          <w:rFonts w:ascii="Times New Roman" w:hAnsi="Times New Roman" w:cs="Times New Roman"/>
          <w:sz w:val="24"/>
          <w:szCs w:val="24"/>
        </w:rPr>
        <w:t>:</w:t>
      </w:r>
    </w:p>
    <w:p w14:paraId="1ED2C42F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zamówieniach, o których mowa w 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D2C430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zamówień, o których mowa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D2C431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ofercie wariantowej</w:t>
      </w:r>
    </w:p>
    <w:p w14:paraId="1ED2C432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 xml:space="preserve">nie przewiduje </w:t>
      </w:r>
      <w:r>
        <w:rPr>
          <w:rFonts w:ascii="Times New Roman" w:hAnsi="Times New Roman" w:cs="Times New Roman"/>
          <w:sz w:val="24"/>
          <w:szCs w:val="24"/>
        </w:rPr>
        <w:t>składania ofert wariantowych</w:t>
      </w:r>
    </w:p>
    <w:p w14:paraId="1ED2C433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Zebranie Wykonawców</w:t>
      </w:r>
    </w:p>
    <w:p w14:paraId="1ED2C434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zwołan</w:t>
      </w:r>
      <w:r w:rsidR="00B306DF">
        <w:rPr>
          <w:rFonts w:ascii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hAnsi="Times New Roman" w:cs="Times New Roman"/>
          <w:sz w:val="24"/>
          <w:szCs w:val="24"/>
        </w:rPr>
        <w:t>zebrania wykonawców.</w:t>
      </w:r>
    </w:p>
    <w:p w14:paraId="1ED2C435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Aukcja elektroniczna</w:t>
      </w:r>
    </w:p>
    <w:p w14:paraId="1ED2C436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aukcji elektronicznej</w:t>
      </w:r>
    </w:p>
    <w:p w14:paraId="1ED2C437" w14:textId="77777777" w:rsidR="00CD0CC2" w:rsidRDefault="00B001F4" w:rsidP="00CC597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Zwrot kosztów udziału w postępowaniu:</w:t>
      </w:r>
    </w:p>
    <w:p w14:paraId="1ED2C438" w14:textId="77777777" w:rsidR="00CD0CC2" w:rsidRDefault="00B001F4" w:rsidP="00CC597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zwrotu kosztów udziału w postępowaniu.</w:t>
      </w:r>
    </w:p>
    <w:p w14:paraId="1ED2C439" w14:textId="77777777" w:rsidR="00CD0CC2" w:rsidRDefault="00CD0CC2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C43A" w14:textId="77777777" w:rsidR="00CD0CC2" w:rsidRDefault="00B001F4" w:rsidP="00CC597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Rozdział XXVI. Środki ochrony prawnej: </w:t>
      </w:r>
    </w:p>
    <w:p w14:paraId="1ED2C43B" w14:textId="77777777" w:rsidR="00CD0CC2" w:rsidRDefault="00B001F4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Wykonawcy, a także innemu podmiotowi, jeżeli ma lub miał interes w uzyskaniu danego zamówienia oraz poniósł lub może ponieść szkodę w wyniku naruszenia przez Zamawiającego przepisów ustawy PZP, przysługuje prawo do środków ochrony prawne</w:t>
      </w:r>
      <w:r w:rsidR="009D46C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, określone przepisami działu IX ustawy PZP. </w:t>
      </w:r>
    </w:p>
    <w:p w14:paraId="25C18F67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38189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34B9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BDA11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2EA57" w14:textId="77777777" w:rsidR="002D6CD0" w:rsidRPr="002D6CD0" w:rsidRDefault="002D6CD0" w:rsidP="002D6CD0">
      <w:pPr>
        <w:tabs>
          <w:tab w:val="left" w:pos="426"/>
          <w:tab w:val="left" w:pos="709"/>
          <w:tab w:val="left" w:pos="993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6CD0">
        <w:rPr>
          <w:rFonts w:ascii="Times New Roman" w:eastAsia="Calibri" w:hAnsi="Times New Roman" w:cs="Times New Roman"/>
          <w:b/>
          <w:bCs/>
          <w:sz w:val="28"/>
          <w:szCs w:val="28"/>
        </w:rPr>
        <w:t>Oryginał SWZ dostępny w siedzibie Zamawiającego</w:t>
      </w:r>
    </w:p>
    <w:p w14:paraId="75996D36" w14:textId="77777777" w:rsidR="00DD70AD" w:rsidRDefault="00DD70AD" w:rsidP="00CC597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70AD" w:rsidSect="00400D20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58FB" w14:textId="77777777" w:rsidR="00774BA6" w:rsidRDefault="00774BA6">
      <w:pPr>
        <w:spacing w:line="240" w:lineRule="auto"/>
      </w:pPr>
      <w:r>
        <w:separator/>
      </w:r>
    </w:p>
  </w:endnote>
  <w:endnote w:type="continuationSeparator" w:id="0">
    <w:p w14:paraId="3D2921C8" w14:textId="77777777" w:rsidR="00774BA6" w:rsidRDefault="00774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91488"/>
    </w:sdtPr>
    <w:sdtEndPr/>
    <w:sdtContent>
      <w:p w14:paraId="1ED2C440" w14:textId="77777777" w:rsidR="00026523" w:rsidRDefault="005322EC">
        <w:pPr>
          <w:pStyle w:val="Stopka"/>
          <w:jc w:val="right"/>
        </w:pPr>
        <w:r>
          <w:fldChar w:fldCharType="begin"/>
        </w:r>
        <w:r w:rsidR="00D23653">
          <w:instrText>PAGE   \* MERGEFORMAT</w:instrText>
        </w:r>
        <w:r>
          <w:fldChar w:fldCharType="separate"/>
        </w:r>
        <w:r w:rsidR="004332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D2C441" w14:textId="77777777" w:rsidR="00026523" w:rsidRDefault="000265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DB9D8" w14:textId="77777777" w:rsidR="00774BA6" w:rsidRDefault="00774BA6">
      <w:pPr>
        <w:spacing w:after="0" w:line="240" w:lineRule="auto"/>
      </w:pPr>
      <w:r>
        <w:separator/>
      </w:r>
    </w:p>
  </w:footnote>
  <w:footnote w:type="continuationSeparator" w:id="0">
    <w:p w14:paraId="526F394D" w14:textId="77777777" w:rsidR="00774BA6" w:rsidRDefault="00774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F3EC4D"/>
    <w:multiLevelType w:val="singleLevel"/>
    <w:tmpl w:val="B7F3EC4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E7C19F1"/>
    <w:multiLevelType w:val="singleLevel"/>
    <w:tmpl w:val="FE7C19F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F5B1D98"/>
    <w:multiLevelType w:val="singleLevel"/>
    <w:tmpl w:val="FF5B1D98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FA00B03"/>
    <w:multiLevelType w:val="multilevel"/>
    <w:tmpl w:val="BCCC96C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5" w15:restartNumberingAfterBreak="0">
    <w:nsid w:val="0000000A"/>
    <w:multiLevelType w:val="multilevel"/>
    <w:tmpl w:val="F28ED282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6" w15:restartNumberingAfterBreak="0">
    <w:nsid w:val="05954B08"/>
    <w:multiLevelType w:val="hybridMultilevel"/>
    <w:tmpl w:val="49220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2617BE"/>
    <w:multiLevelType w:val="hybridMultilevel"/>
    <w:tmpl w:val="24F66C5A"/>
    <w:lvl w:ilvl="0" w:tplc="28721D9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35594"/>
    <w:multiLevelType w:val="hybridMultilevel"/>
    <w:tmpl w:val="BC3E0C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E01F3"/>
    <w:multiLevelType w:val="multilevel"/>
    <w:tmpl w:val="1A8E01F3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F20B41"/>
    <w:multiLevelType w:val="hybridMultilevel"/>
    <w:tmpl w:val="F1F857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1349C"/>
    <w:multiLevelType w:val="hybridMultilevel"/>
    <w:tmpl w:val="B59A63EA"/>
    <w:lvl w:ilvl="0" w:tplc="35B608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3F7F18"/>
    <w:multiLevelType w:val="multilevel"/>
    <w:tmpl w:val="AFFE4080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  <w:b w:val="0"/>
        <w:bCs/>
        <w:strike w:val="0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0261B1"/>
    <w:multiLevelType w:val="hybridMultilevel"/>
    <w:tmpl w:val="C4C07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3246E"/>
    <w:multiLevelType w:val="hybridMultilevel"/>
    <w:tmpl w:val="3AE60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E6385"/>
    <w:multiLevelType w:val="hybridMultilevel"/>
    <w:tmpl w:val="4EBCED5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3C74165"/>
    <w:multiLevelType w:val="hybridMultilevel"/>
    <w:tmpl w:val="F0B61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C5156"/>
    <w:multiLevelType w:val="hybridMultilevel"/>
    <w:tmpl w:val="07C46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42CD1"/>
    <w:multiLevelType w:val="multilevel"/>
    <w:tmpl w:val="0000000A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19" w15:restartNumberingAfterBreak="0">
    <w:nsid w:val="5B69A3DA"/>
    <w:multiLevelType w:val="singleLevel"/>
    <w:tmpl w:val="AFFE3202"/>
    <w:lvl w:ilvl="0">
      <w:start w:val="1"/>
      <w:numFmt w:val="decimal"/>
      <w:suff w:val="space"/>
      <w:lvlText w:val="%1."/>
      <w:lvlJc w:val="left"/>
      <w:rPr>
        <w:color w:val="auto"/>
      </w:rPr>
    </w:lvl>
  </w:abstractNum>
  <w:abstractNum w:abstractNumId="20" w15:restartNumberingAfterBreak="0">
    <w:nsid w:val="5E861690"/>
    <w:multiLevelType w:val="hybridMultilevel"/>
    <w:tmpl w:val="9948E654"/>
    <w:lvl w:ilvl="0" w:tplc="CF105278">
      <w:start w:val="1"/>
      <w:numFmt w:val="decimal"/>
      <w:lvlText w:val="%1)"/>
      <w:lvlJc w:val="left"/>
      <w:pPr>
        <w:ind w:left="28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1" w15:restartNumberingAfterBreak="0">
    <w:nsid w:val="5FEC3C81"/>
    <w:multiLevelType w:val="hybridMultilevel"/>
    <w:tmpl w:val="5C58F042"/>
    <w:lvl w:ilvl="0" w:tplc="AB822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C73FC"/>
    <w:multiLevelType w:val="hybridMultilevel"/>
    <w:tmpl w:val="AA12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44BC2"/>
    <w:multiLevelType w:val="hybridMultilevel"/>
    <w:tmpl w:val="23840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FA784D"/>
    <w:multiLevelType w:val="hybridMultilevel"/>
    <w:tmpl w:val="3432E514"/>
    <w:lvl w:ilvl="0" w:tplc="AD24E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64A27"/>
    <w:multiLevelType w:val="hybridMultilevel"/>
    <w:tmpl w:val="52E6BB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DD044B"/>
    <w:multiLevelType w:val="hybridMultilevel"/>
    <w:tmpl w:val="FE4E9118"/>
    <w:lvl w:ilvl="0" w:tplc="AE0A39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51626272">
    <w:abstractNumId w:val="9"/>
  </w:num>
  <w:num w:numId="2" w16cid:durableId="612326237">
    <w:abstractNumId w:val="1"/>
  </w:num>
  <w:num w:numId="3" w16cid:durableId="1752969996">
    <w:abstractNumId w:val="5"/>
  </w:num>
  <w:num w:numId="4" w16cid:durableId="25059805">
    <w:abstractNumId w:val="2"/>
  </w:num>
  <w:num w:numId="5" w16cid:durableId="1724134915">
    <w:abstractNumId w:val="19"/>
  </w:num>
  <w:num w:numId="6" w16cid:durableId="1810124078">
    <w:abstractNumId w:val="12"/>
  </w:num>
  <w:num w:numId="7" w16cid:durableId="978656328">
    <w:abstractNumId w:val="0"/>
  </w:num>
  <w:num w:numId="8" w16cid:durableId="1914049895">
    <w:abstractNumId w:val="3"/>
  </w:num>
  <w:num w:numId="9" w16cid:durableId="1051149192">
    <w:abstractNumId w:val="4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 w16cid:durableId="697051225">
    <w:abstractNumId w:val="11"/>
  </w:num>
  <w:num w:numId="11" w16cid:durableId="1604191894">
    <w:abstractNumId w:val="23"/>
  </w:num>
  <w:num w:numId="12" w16cid:durableId="1263224282">
    <w:abstractNumId w:val="26"/>
  </w:num>
  <w:num w:numId="13" w16cid:durableId="841241114">
    <w:abstractNumId w:val="14"/>
  </w:num>
  <w:num w:numId="14" w16cid:durableId="1515874909">
    <w:abstractNumId w:val="13"/>
  </w:num>
  <w:num w:numId="15" w16cid:durableId="769549203">
    <w:abstractNumId w:val="21"/>
  </w:num>
  <w:num w:numId="16" w16cid:durableId="1015963114">
    <w:abstractNumId w:val="25"/>
  </w:num>
  <w:num w:numId="17" w16cid:durableId="2023044845">
    <w:abstractNumId w:val="10"/>
  </w:num>
  <w:num w:numId="18" w16cid:durableId="180898281">
    <w:abstractNumId w:val="15"/>
  </w:num>
  <w:num w:numId="19" w16cid:durableId="642585392">
    <w:abstractNumId w:val="22"/>
  </w:num>
  <w:num w:numId="20" w16cid:durableId="205259626">
    <w:abstractNumId w:val="18"/>
  </w:num>
  <w:num w:numId="21" w16cid:durableId="1089350851">
    <w:abstractNumId w:val="24"/>
  </w:num>
  <w:num w:numId="22" w16cid:durableId="1765608032">
    <w:abstractNumId w:val="20"/>
  </w:num>
  <w:num w:numId="23" w16cid:durableId="1677804979">
    <w:abstractNumId w:val="6"/>
  </w:num>
  <w:num w:numId="24" w16cid:durableId="559512060">
    <w:abstractNumId w:val="16"/>
  </w:num>
  <w:num w:numId="25" w16cid:durableId="1479496047">
    <w:abstractNumId w:val="7"/>
  </w:num>
  <w:num w:numId="26" w16cid:durableId="1303733917">
    <w:abstractNumId w:val="8"/>
  </w:num>
  <w:num w:numId="27" w16cid:durableId="18198333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DF"/>
    <w:rsid w:val="9D5DF506"/>
    <w:rsid w:val="9F7A8CC1"/>
    <w:rsid w:val="BF43E989"/>
    <w:rsid w:val="BFFE183D"/>
    <w:rsid w:val="BFFFF274"/>
    <w:rsid w:val="D6DED42C"/>
    <w:rsid w:val="D6EFD404"/>
    <w:rsid w:val="DF7EEAAA"/>
    <w:rsid w:val="EED7C6FE"/>
    <w:rsid w:val="EFDF3AF8"/>
    <w:rsid w:val="EFFFFCBE"/>
    <w:rsid w:val="FBF7AA81"/>
    <w:rsid w:val="00001046"/>
    <w:rsid w:val="000036A1"/>
    <w:rsid w:val="00007AF0"/>
    <w:rsid w:val="00014B2F"/>
    <w:rsid w:val="00017864"/>
    <w:rsid w:val="00021B85"/>
    <w:rsid w:val="00026523"/>
    <w:rsid w:val="00030A8F"/>
    <w:rsid w:val="000373BC"/>
    <w:rsid w:val="0003785A"/>
    <w:rsid w:val="00037A73"/>
    <w:rsid w:val="000424B9"/>
    <w:rsid w:val="000522AA"/>
    <w:rsid w:val="00053F60"/>
    <w:rsid w:val="000574A1"/>
    <w:rsid w:val="000667AC"/>
    <w:rsid w:val="00075BAA"/>
    <w:rsid w:val="00080BF2"/>
    <w:rsid w:val="0008202F"/>
    <w:rsid w:val="00082BC9"/>
    <w:rsid w:val="000864CA"/>
    <w:rsid w:val="00087A9B"/>
    <w:rsid w:val="00090B25"/>
    <w:rsid w:val="00092C57"/>
    <w:rsid w:val="00094B8F"/>
    <w:rsid w:val="000963AE"/>
    <w:rsid w:val="000A06B9"/>
    <w:rsid w:val="000B302B"/>
    <w:rsid w:val="000B581A"/>
    <w:rsid w:val="000D02D0"/>
    <w:rsid w:val="000D2A54"/>
    <w:rsid w:val="000D3DC7"/>
    <w:rsid w:val="000E5B43"/>
    <w:rsid w:val="000E62A8"/>
    <w:rsid w:val="000E6F8D"/>
    <w:rsid w:val="000F17DA"/>
    <w:rsid w:val="000F268B"/>
    <w:rsid w:val="000F31A7"/>
    <w:rsid w:val="000F43C5"/>
    <w:rsid w:val="000F667A"/>
    <w:rsid w:val="001039C3"/>
    <w:rsid w:val="0010469F"/>
    <w:rsid w:val="00106F14"/>
    <w:rsid w:val="0011231F"/>
    <w:rsid w:val="00120CD6"/>
    <w:rsid w:val="0012296F"/>
    <w:rsid w:val="00123EF4"/>
    <w:rsid w:val="0012474B"/>
    <w:rsid w:val="00125211"/>
    <w:rsid w:val="001312E4"/>
    <w:rsid w:val="0014286A"/>
    <w:rsid w:val="00142AF8"/>
    <w:rsid w:val="0014466D"/>
    <w:rsid w:val="0014671A"/>
    <w:rsid w:val="001524BA"/>
    <w:rsid w:val="00155E68"/>
    <w:rsid w:val="00157ECA"/>
    <w:rsid w:val="0016290F"/>
    <w:rsid w:val="001773FA"/>
    <w:rsid w:val="00180505"/>
    <w:rsid w:val="0018059B"/>
    <w:rsid w:val="001A6970"/>
    <w:rsid w:val="001C06C4"/>
    <w:rsid w:val="001C68AB"/>
    <w:rsid w:val="001D2DAA"/>
    <w:rsid w:val="001E3844"/>
    <w:rsid w:val="001E4037"/>
    <w:rsid w:val="001F4317"/>
    <w:rsid w:val="001F646E"/>
    <w:rsid w:val="00202B12"/>
    <w:rsid w:val="00202FB3"/>
    <w:rsid w:val="00204293"/>
    <w:rsid w:val="002119D1"/>
    <w:rsid w:val="002169B4"/>
    <w:rsid w:val="00217399"/>
    <w:rsid w:val="00221603"/>
    <w:rsid w:val="0023346B"/>
    <w:rsid w:val="00243A5A"/>
    <w:rsid w:val="00254478"/>
    <w:rsid w:val="0025510C"/>
    <w:rsid w:val="00265A86"/>
    <w:rsid w:val="0027611B"/>
    <w:rsid w:val="002822D8"/>
    <w:rsid w:val="00283D90"/>
    <w:rsid w:val="00285132"/>
    <w:rsid w:val="00286054"/>
    <w:rsid w:val="0029437D"/>
    <w:rsid w:val="00294986"/>
    <w:rsid w:val="00295680"/>
    <w:rsid w:val="00296346"/>
    <w:rsid w:val="002A068D"/>
    <w:rsid w:val="002A721F"/>
    <w:rsid w:val="002A731C"/>
    <w:rsid w:val="002B4081"/>
    <w:rsid w:val="002B46F8"/>
    <w:rsid w:val="002B5639"/>
    <w:rsid w:val="002B5B6C"/>
    <w:rsid w:val="002C0591"/>
    <w:rsid w:val="002D31B8"/>
    <w:rsid w:val="002D408C"/>
    <w:rsid w:val="002D6B86"/>
    <w:rsid w:val="002D6CD0"/>
    <w:rsid w:val="002D77CC"/>
    <w:rsid w:val="002E2043"/>
    <w:rsid w:val="002E6265"/>
    <w:rsid w:val="002F0218"/>
    <w:rsid w:val="002F1919"/>
    <w:rsid w:val="002F5143"/>
    <w:rsid w:val="002F7B16"/>
    <w:rsid w:val="002F7CAB"/>
    <w:rsid w:val="00324999"/>
    <w:rsid w:val="00331E92"/>
    <w:rsid w:val="00332CAE"/>
    <w:rsid w:val="003331A9"/>
    <w:rsid w:val="00334AD2"/>
    <w:rsid w:val="003368E0"/>
    <w:rsid w:val="00337025"/>
    <w:rsid w:val="00340CCC"/>
    <w:rsid w:val="00342B83"/>
    <w:rsid w:val="00343722"/>
    <w:rsid w:val="00343B1B"/>
    <w:rsid w:val="00356FCB"/>
    <w:rsid w:val="00363AD8"/>
    <w:rsid w:val="00371A75"/>
    <w:rsid w:val="00372530"/>
    <w:rsid w:val="00374664"/>
    <w:rsid w:val="003855F4"/>
    <w:rsid w:val="003A08E7"/>
    <w:rsid w:val="003A1F57"/>
    <w:rsid w:val="003A3ED2"/>
    <w:rsid w:val="003B445D"/>
    <w:rsid w:val="003B6FB1"/>
    <w:rsid w:val="003C0752"/>
    <w:rsid w:val="003C3008"/>
    <w:rsid w:val="003C58F7"/>
    <w:rsid w:val="003F18A6"/>
    <w:rsid w:val="003F3798"/>
    <w:rsid w:val="003F4E0B"/>
    <w:rsid w:val="00400D20"/>
    <w:rsid w:val="0040733A"/>
    <w:rsid w:val="004143B7"/>
    <w:rsid w:val="00416827"/>
    <w:rsid w:val="00424EF7"/>
    <w:rsid w:val="004250DC"/>
    <w:rsid w:val="004261AA"/>
    <w:rsid w:val="004332B4"/>
    <w:rsid w:val="00433A59"/>
    <w:rsid w:val="00436D41"/>
    <w:rsid w:val="004416AB"/>
    <w:rsid w:val="00442305"/>
    <w:rsid w:val="004430B0"/>
    <w:rsid w:val="00443D3F"/>
    <w:rsid w:val="00446F10"/>
    <w:rsid w:val="0045171F"/>
    <w:rsid w:val="0045424F"/>
    <w:rsid w:val="0045641F"/>
    <w:rsid w:val="004630CA"/>
    <w:rsid w:val="0046600A"/>
    <w:rsid w:val="004750A0"/>
    <w:rsid w:val="00483578"/>
    <w:rsid w:val="00491704"/>
    <w:rsid w:val="00493156"/>
    <w:rsid w:val="004941EE"/>
    <w:rsid w:val="00494D81"/>
    <w:rsid w:val="004A1ED1"/>
    <w:rsid w:val="004A3756"/>
    <w:rsid w:val="004B4985"/>
    <w:rsid w:val="004B62DC"/>
    <w:rsid w:val="004C2EDC"/>
    <w:rsid w:val="004C328C"/>
    <w:rsid w:val="004C7D57"/>
    <w:rsid w:val="004E0AD6"/>
    <w:rsid w:val="004E0FAF"/>
    <w:rsid w:val="004E1C91"/>
    <w:rsid w:val="004E4F9F"/>
    <w:rsid w:val="004E7001"/>
    <w:rsid w:val="004F5D38"/>
    <w:rsid w:val="004F7C70"/>
    <w:rsid w:val="00502953"/>
    <w:rsid w:val="00503878"/>
    <w:rsid w:val="00512320"/>
    <w:rsid w:val="005133AE"/>
    <w:rsid w:val="005139A2"/>
    <w:rsid w:val="0052458E"/>
    <w:rsid w:val="00526A4A"/>
    <w:rsid w:val="005322EC"/>
    <w:rsid w:val="00532A0C"/>
    <w:rsid w:val="00544CF7"/>
    <w:rsid w:val="005516CF"/>
    <w:rsid w:val="00551D0D"/>
    <w:rsid w:val="00557795"/>
    <w:rsid w:val="0058102E"/>
    <w:rsid w:val="00581E28"/>
    <w:rsid w:val="00585EA8"/>
    <w:rsid w:val="00595FBF"/>
    <w:rsid w:val="005960E9"/>
    <w:rsid w:val="005A54E6"/>
    <w:rsid w:val="005B14CC"/>
    <w:rsid w:val="005B1AEF"/>
    <w:rsid w:val="005C26AE"/>
    <w:rsid w:val="005E0017"/>
    <w:rsid w:val="005E5A3E"/>
    <w:rsid w:val="005F214A"/>
    <w:rsid w:val="005F4AFC"/>
    <w:rsid w:val="0060267A"/>
    <w:rsid w:val="00606486"/>
    <w:rsid w:val="00614DCF"/>
    <w:rsid w:val="00631C00"/>
    <w:rsid w:val="00632E0D"/>
    <w:rsid w:val="00635F5F"/>
    <w:rsid w:val="006360A4"/>
    <w:rsid w:val="00641A9B"/>
    <w:rsid w:val="006434BB"/>
    <w:rsid w:val="006453BA"/>
    <w:rsid w:val="00652158"/>
    <w:rsid w:val="006527B0"/>
    <w:rsid w:val="006537E0"/>
    <w:rsid w:val="00656E9E"/>
    <w:rsid w:val="00660E9D"/>
    <w:rsid w:val="00670713"/>
    <w:rsid w:val="0067137E"/>
    <w:rsid w:val="00680035"/>
    <w:rsid w:val="006843F4"/>
    <w:rsid w:val="0068726F"/>
    <w:rsid w:val="00696E2F"/>
    <w:rsid w:val="006B024C"/>
    <w:rsid w:val="006B678C"/>
    <w:rsid w:val="006B75E5"/>
    <w:rsid w:val="006D39E0"/>
    <w:rsid w:val="006D3BC6"/>
    <w:rsid w:val="006D517B"/>
    <w:rsid w:val="006D5875"/>
    <w:rsid w:val="006E1E03"/>
    <w:rsid w:val="006E38F5"/>
    <w:rsid w:val="006E5B3C"/>
    <w:rsid w:val="006F6024"/>
    <w:rsid w:val="006F6F5A"/>
    <w:rsid w:val="006F726F"/>
    <w:rsid w:val="006F7B3F"/>
    <w:rsid w:val="007017EF"/>
    <w:rsid w:val="00710222"/>
    <w:rsid w:val="00723E43"/>
    <w:rsid w:val="00726D6C"/>
    <w:rsid w:val="00730D1F"/>
    <w:rsid w:val="00733A55"/>
    <w:rsid w:val="00740DBD"/>
    <w:rsid w:val="00741C91"/>
    <w:rsid w:val="00741D23"/>
    <w:rsid w:val="00746258"/>
    <w:rsid w:val="00747DD8"/>
    <w:rsid w:val="00752A02"/>
    <w:rsid w:val="007542A1"/>
    <w:rsid w:val="00763B9E"/>
    <w:rsid w:val="007667B2"/>
    <w:rsid w:val="00774BA6"/>
    <w:rsid w:val="00780C9A"/>
    <w:rsid w:val="00785B03"/>
    <w:rsid w:val="00785CDA"/>
    <w:rsid w:val="00786C35"/>
    <w:rsid w:val="00797FA3"/>
    <w:rsid w:val="007A083C"/>
    <w:rsid w:val="007A741B"/>
    <w:rsid w:val="007B12F4"/>
    <w:rsid w:val="007B20D4"/>
    <w:rsid w:val="007B2CF3"/>
    <w:rsid w:val="007C1C6D"/>
    <w:rsid w:val="007C3E51"/>
    <w:rsid w:val="007D478F"/>
    <w:rsid w:val="007E3289"/>
    <w:rsid w:val="007F7936"/>
    <w:rsid w:val="00803902"/>
    <w:rsid w:val="00807734"/>
    <w:rsid w:val="00807A95"/>
    <w:rsid w:val="00815875"/>
    <w:rsid w:val="00820D83"/>
    <w:rsid w:val="008221AA"/>
    <w:rsid w:val="00826563"/>
    <w:rsid w:val="00827625"/>
    <w:rsid w:val="008331D4"/>
    <w:rsid w:val="0083534C"/>
    <w:rsid w:val="00836BB3"/>
    <w:rsid w:val="00841C7C"/>
    <w:rsid w:val="00843555"/>
    <w:rsid w:val="008444CD"/>
    <w:rsid w:val="00845855"/>
    <w:rsid w:val="0086188F"/>
    <w:rsid w:val="00873FB4"/>
    <w:rsid w:val="00874B98"/>
    <w:rsid w:val="00875634"/>
    <w:rsid w:val="0089166D"/>
    <w:rsid w:val="00892B3D"/>
    <w:rsid w:val="008A572A"/>
    <w:rsid w:val="008C3C0A"/>
    <w:rsid w:val="008C545E"/>
    <w:rsid w:val="008C60B9"/>
    <w:rsid w:val="008C6321"/>
    <w:rsid w:val="008C7362"/>
    <w:rsid w:val="008C7A9A"/>
    <w:rsid w:val="008D0EDF"/>
    <w:rsid w:val="008D75DE"/>
    <w:rsid w:val="008E17E4"/>
    <w:rsid w:val="008E3CF3"/>
    <w:rsid w:val="008F115D"/>
    <w:rsid w:val="00902C6A"/>
    <w:rsid w:val="0090421C"/>
    <w:rsid w:val="009057FB"/>
    <w:rsid w:val="009059BC"/>
    <w:rsid w:val="009118BB"/>
    <w:rsid w:val="0091616D"/>
    <w:rsid w:val="009165E3"/>
    <w:rsid w:val="009171CA"/>
    <w:rsid w:val="00926835"/>
    <w:rsid w:val="00930AB8"/>
    <w:rsid w:val="00932BB3"/>
    <w:rsid w:val="0093741B"/>
    <w:rsid w:val="00937F11"/>
    <w:rsid w:val="009421BA"/>
    <w:rsid w:val="0094380B"/>
    <w:rsid w:val="0094640C"/>
    <w:rsid w:val="00950AC9"/>
    <w:rsid w:val="0095141D"/>
    <w:rsid w:val="00954BFF"/>
    <w:rsid w:val="009558B8"/>
    <w:rsid w:val="009576C9"/>
    <w:rsid w:val="00960F68"/>
    <w:rsid w:val="00963A6D"/>
    <w:rsid w:val="00975041"/>
    <w:rsid w:val="009755E7"/>
    <w:rsid w:val="00975A3C"/>
    <w:rsid w:val="00976476"/>
    <w:rsid w:val="00976AE7"/>
    <w:rsid w:val="009906C1"/>
    <w:rsid w:val="00991973"/>
    <w:rsid w:val="0099205F"/>
    <w:rsid w:val="009A298F"/>
    <w:rsid w:val="009C0D8D"/>
    <w:rsid w:val="009C61A4"/>
    <w:rsid w:val="009D27F8"/>
    <w:rsid w:val="009D33CD"/>
    <w:rsid w:val="009D46C6"/>
    <w:rsid w:val="009E4721"/>
    <w:rsid w:val="009E7EF0"/>
    <w:rsid w:val="009F04DE"/>
    <w:rsid w:val="009F2316"/>
    <w:rsid w:val="009F24A6"/>
    <w:rsid w:val="009F497B"/>
    <w:rsid w:val="009F4B65"/>
    <w:rsid w:val="009F5FA4"/>
    <w:rsid w:val="00A018A3"/>
    <w:rsid w:val="00A12C63"/>
    <w:rsid w:val="00A26655"/>
    <w:rsid w:val="00A308B7"/>
    <w:rsid w:val="00A31A87"/>
    <w:rsid w:val="00A33042"/>
    <w:rsid w:val="00A37F7D"/>
    <w:rsid w:val="00A41377"/>
    <w:rsid w:val="00A42F73"/>
    <w:rsid w:val="00A475AF"/>
    <w:rsid w:val="00A758C0"/>
    <w:rsid w:val="00A75EAE"/>
    <w:rsid w:val="00A800F5"/>
    <w:rsid w:val="00A858CC"/>
    <w:rsid w:val="00A91B27"/>
    <w:rsid w:val="00A9354F"/>
    <w:rsid w:val="00A942B8"/>
    <w:rsid w:val="00A96FFA"/>
    <w:rsid w:val="00AB4D2E"/>
    <w:rsid w:val="00AB6DFF"/>
    <w:rsid w:val="00AD0D17"/>
    <w:rsid w:val="00AE2136"/>
    <w:rsid w:val="00AF03FC"/>
    <w:rsid w:val="00AF4530"/>
    <w:rsid w:val="00AF4EA3"/>
    <w:rsid w:val="00AF7364"/>
    <w:rsid w:val="00B001F4"/>
    <w:rsid w:val="00B02951"/>
    <w:rsid w:val="00B12625"/>
    <w:rsid w:val="00B1516E"/>
    <w:rsid w:val="00B163BA"/>
    <w:rsid w:val="00B22433"/>
    <w:rsid w:val="00B22ABA"/>
    <w:rsid w:val="00B239A8"/>
    <w:rsid w:val="00B24E5C"/>
    <w:rsid w:val="00B26C7E"/>
    <w:rsid w:val="00B272B7"/>
    <w:rsid w:val="00B306DF"/>
    <w:rsid w:val="00B324AF"/>
    <w:rsid w:val="00B33306"/>
    <w:rsid w:val="00B366E4"/>
    <w:rsid w:val="00B43707"/>
    <w:rsid w:val="00B450F4"/>
    <w:rsid w:val="00B519DE"/>
    <w:rsid w:val="00B603FD"/>
    <w:rsid w:val="00B60FA1"/>
    <w:rsid w:val="00B657C5"/>
    <w:rsid w:val="00B65FBE"/>
    <w:rsid w:val="00B66646"/>
    <w:rsid w:val="00B66790"/>
    <w:rsid w:val="00B845A7"/>
    <w:rsid w:val="00B84A97"/>
    <w:rsid w:val="00B84E3D"/>
    <w:rsid w:val="00B85B98"/>
    <w:rsid w:val="00B901A1"/>
    <w:rsid w:val="00B92C4C"/>
    <w:rsid w:val="00B975BC"/>
    <w:rsid w:val="00BA25BD"/>
    <w:rsid w:val="00BA433D"/>
    <w:rsid w:val="00BA599C"/>
    <w:rsid w:val="00BA6F97"/>
    <w:rsid w:val="00BB180E"/>
    <w:rsid w:val="00BB35E0"/>
    <w:rsid w:val="00BB6FBC"/>
    <w:rsid w:val="00BB7BE2"/>
    <w:rsid w:val="00BC536C"/>
    <w:rsid w:val="00BD379A"/>
    <w:rsid w:val="00BE1DA2"/>
    <w:rsid w:val="00BE49CA"/>
    <w:rsid w:val="00BF2AC1"/>
    <w:rsid w:val="00C11159"/>
    <w:rsid w:val="00C134B1"/>
    <w:rsid w:val="00C159AF"/>
    <w:rsid w:val="00C3212B"/>
    <w:rsid w:val="00C35089"/>
    <w:rsid w:val="00C353DB"/>
    <w:rsid w:val="00C468D5"/>
    <w:rsid w:val="00C56AAC"/>
    <w:rsid w:val="00C621C5"/>
    <w:rsid w:val="00C70409"/>
    <w:rsid w:val="00C708CE"/>
    <w:rsid w:val="00C769A9"/>
    <w:rsid w:val="00C83CFF"/>
    <w:rsid w:val="00C8463E"/>
    <w:rsid w:val="00C846A9"/>
    <w:rsid w:val="00C9097A"/>
    <w:rsid w:val="00CB033D"/>
    <w:rsid w:val="00CB2AC3"/>
    <w:rsid w:val="00CB61EE"/>
    <w:rsid w:val="00CB7F1E"/>
    <w:rsid w:val="00CC2DAC"/>
    <w:rsid w:val="00CC3FE5"/>
    <w:rsid w:val="00CC5974"/>
    <w:rsid w:val="00CC64A5"/>
    <w:rsid w:val="00CC7577"/>
    <w:rsid w:val="00CC7B0E"/>
    <w:rsid w:val="00CD0CC2"/>
    <w:rsid w:val="00CD360F"/>
    <w:rsid w:val="00CD3832"/>
    <w:rsid w:val="00CD59BE"/>
    <w:rsid w:val="00CD63AB"/>
    <w:rsid w:val="00CE3826"/>
    <w:rsid w:val="00CE532D"/>
    <w:rsid w:val="00CF2F89"/>
    <w:rsid w:val="00CF3CA9"/>
    <w:rsid w:val="00D02349"/>
    <w:rsid w:val="00D13173"/>
    <w:rsid w:val="00D14848"/>
    <w:rsid w:val="00D1548F"/>
    <w:rsid w:val="00D1631B"/>
    <w:rsid w:val="00D1725B"/>
    <w:rsid w:val="00D22929"/>
    <w:rsid w:val="00D22EA7"/>
    <w:rsid w:val="00D23653"/>
    <w:rsid w:val="00D246CA"/>
    <w:rsid w:val="00D268D1"/>
    <w:rsid w:val="00D33F00"/>
    <w:rsid w:val="00D34F38"/>
    <w:rsid w:val="00D43624"/>
    <w:rsid w:val="00D47D28"/>
    <w:rsid w:val="00D6326F"/>
    <w:rsid w:val="00D672B4"/>
    <w:rsid w:val="00D67602"/>
    <w:rsid w:val="00D70711"/>
    <w:rsid w:val="00D7225B"/>
    <w:rsid w:val="00D727A4"/>
    <w:rsid w:val="00D77299"/>
    <w:rsid w:val="00D9062D"/>
    <w:rsid w:val="00D92A5E"/>
    <w:rsid w:val="00D92BFC"/>
    <w:rsid w:val="00D92EE0"/>
    <w:rsid w:val="00D9302E"/>
    <w:rsid w:val="00D97E48"/>
    <w:rsid w:val="00DA1655"/>
    <w:rsid w:val="00DA5CE7"/>
    <w:rsid w:val="00DA6779"/>
    <w:rsid w:val="00DB1A48"/>
    <w:rsid w:val="00DB2AFF"/>
    <w:rsid w:val="00DB2CF1"/>
    <w:rsid w:val="00DB4E10"/>
    <w:rsid w:val="00DB6A7C"/>
    <w:rsid w:val="00DB6DB8"/>
    <w:rsid w:val="00DB7B4B"/>
    <w:rsid w:val="00DC25DF"/>
    <w:rsid w:val="00DC26B1"/>
    <w:rsid w:val="00DC5AA8"/>
    <w:rsid w:val="00DC610F"/>
    <w:rsid w:val="00DD0F2D"/>
    <w:rsid w:val="00DD306B"/>
    <w:rsid w:val="00DD59E0"/>
    <w:rsid w:val="00DD70AD"/>
    <w:rsid w:val="00DF79D1"/>
    <w:rsid w:val="00E048C9"/>
    <w:rsid w:val="00E10576"/>
    <w:rsid w:val="00E13984"/>
    <w:rsid w:val="00E21B48"/>
    <w:rsid w:val="00E22979"/>
    <w:rsid w:val="00E23A20"/>
    <w:rsid w:val="00E24142"/>
    <w:rsid w:val="00E26266"/>
    <w:rsid w:val="00E328AE"/>
    <w:rsid w:val="00E475AC"/>
    <w:rsid w:val="00E5117B"/>
    <w:rsid w:val="00E526E3"/>
    <w:rsid w:val="00E53C7B"/>
    <w:rsid w:val="00E558CB"/>
    <w:rsid w:val="00E55B24"/>
    <w:rsid w:val="00E55DDD"/>
    <w:rsid w:val="00E6322E"/>
    <w:rsid w:val="00E7211B"/>
    <w:rsid w:val="00E77DB8"/>
    <w:rsid w:val="00E83EB9"/>
    <w:rsid w:val="00E85FE4"/>
    <w:rsid w:val="00E92C33"/>
    <w:rsid w:val="00E945D2"/>
    <w:rsid w:val="00E97C20"/>
    <w:rsid w:val="00EA1AC1"/>
    <w:rsid w:val="00EA6AEE"/>
    <w:rsid w:val="00EB2695"/>
    <w:rsid w:val="00EB4135"/>
    <w:rsid w:val="00EB4791"/>
    <w:rsid w:val="00EB77B2"/>
    <w:rsid w:val="00EC4F1C"/>
    <w:rsid w:val="00EC538D"/>
    <w:rsid w:val="00ED55A7"/>
    <w:rsid w:val="00EE3141"/>
    <w:rsid w:val="00EF0E20"/>
    <w:rsid w:val="00EF5931"/>
    <w:rsid w:val="00EF6340"/>
    <w:rsid w:val="00EF79D1"/>
    <w:rsid w:val="00F03D17"/>
    <w:rsid w:val="00F1795D"/>
    <w:rsid w:val="00F259A4"/>
    <w:rsid w:val="00F26B3F"/>
    <w:rsid w:val="00F27209"/>
    <w:rsid w:val="00F3041E"/>
    <w:rsid w:val="00F4144D"/>
    <w:rsid w:val="00F43047"/>
    <w:rsid w:val="00F44F89"/>
    <w:rsid w:val="00F46370"/>
    <w:rsid w:val="00F561D3"/>
    <w:rsid w:val="00F654CF"/>
    <w:rsid w:val="00F729AE"/>
    <w:rsid w:val="00F8141D"/>
    <w:rsid w:val="00F8344B"/>
    <w:rsid w:val="00FA1996"/>
    <w:rsid w:val="00FA1D11"/>
    <w:rsid w:val="00FA4A28"/>
    <w:rsid w:val="00FA4B8C"/>
    <w:rsid w:val="00FA61E0"/>
    <w:rsid w:val="00FA6F61"/>
    <w:rsid w:val="00FB64D0"/>
    <w:rsid w:val="00FC25EC"/>
    <w:rsid w:val="00FD4431"/>
    <w:rsid w:val="00FE3FF4"/>
    <w:rsid w:val="00FF12A0"/>
    <w:rsid w:val="00FF2E1F"/>
    <w:rsid w:val="00FF3BE2"/>
    <w:rsid w:val="00FF571B"/>
    <w:rsid w:val="00FF6DEB"/>
    <w:rsid w:val="0EF4CBA1"/>
    <w:rsid w:val="18DC12A8"/>
    <w:rsid w:val="2EFFF1E8"/>
    <w:rsid w:val="3CFB5F6B"/>
    <w:rsid w:val="3DAA5C41"/>
    <w:rsid w:val="3EFDC887"/>
    <w:rsid w:val="480374A3"/>
    <w:rsid w:val="4DFD98E0"/>
    <w:rsid w:val="5EFC83DB"/>
    <w:rsid w:val="6F6F60C1"/>
    <w:rsid w:val="6FFFD880"/>
    <w:rsid w:val="71BE9A2F"/>
    <w:rsid w:val="7DF31F36"/>
    <w:rsid w:val="7F7C289C"/>
    <w:rsid w:val="7FBD3AA3"/>
    <w:rsid w:val="7FF54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C346"/>
  <w15:docId w15:val="{7D110A80-AD72-4C85-8231-AF49E52A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D2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00D20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0D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D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00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00D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00D20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00D2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00D2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qFormat/>
    <w:rsid w:val="00400D20"/>
    <w:rPr>
      <w:rFonts w:cs="Times New Roman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400D2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400D2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00D2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0D20"/>
  </w:style>
  <w:style w:type="character" w:customStyle="1" w:styleId="StopkaZnak">
    <w:name w:val="Stopka Znak"/>
    <w:basedOn w:val="Domylnaczcionkaakapitu"/>
    <w:link w:val="Stopka"/>
    <w:uiPriority w:val="99"/>
    <w:qFormat/>
    <w:rsid w:val="00400D20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00D20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400D2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qFormat/>
    <w:locked/>
    <w:rsid w:val="00400D2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qFormat/>
    <w:rsid w:val="00400D2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0D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400D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00D2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TeksttreciPogrubienie">
    <w:name w:val="Tekst treści + Pogrubienie"/>
    <w:qFormat/>
    <w:rsid w:val="00400D20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Teksttreci4">
    <w:name w:val="Tekst treści (4)_"/>
    <w:link w:val="Teksttreci4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400D2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00D20"/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00D20"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400D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00D2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00D20"/>
    <w:rPr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D20"/>
    <w:rPr>
      <w:rFonts w:ascii="Times New Roman" w:hAnsi="Times New Roman" w:cs="Times New Roman"/>
      <w:sz w:val="18"/>
      <w:szCs w:val="18"/>
      <w:lang w:eastAsia="en-US"/>
    </w:rPr>
  </w:style>
  <w:style w:type="paragraph" w:customStyle="1" w:styleId="Poprawka1">
    <w:name w:val="Poprawka1"/>
    <w:hidden/>
    <w:uiPriority w:val="99"/>
    <w:semiHidden/>
    <w:qFormat/>
    <w:rsid w:val="00400D20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00D2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qFormat/>
    <w:rsid w:val="00B306DF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atzTableFormat">
    <w:name w:val="AbsatzTableFormat"/>
    <w:basedOn w:val="Normalny"/>
    <w:rsid w:val="00001046"/>
    <w:pPr>
      <w:suppressAutoHyphens/>
      <w:spacing w:after="0" w:line="240" w:lineRule="auto"/>
    </w:pPr>
    <w:rPr>
      <w:rFonts w:ascii="Tahoma" w:eastAsia="Times New Roman" w:hAnsi="Tahoma" w:cs="Tahoma"/>
      <w:sz w:val="18"/>
      <w:szCs w:val="20"/>
    </w:rPr>
  </w:style>
  <w:style w:type="character" w:customStyle="1" w:styleId="Normalny1">
    <w:name w:val="Normalny1"/>
    <w:basedOn w:val="Domylnaczcionkaakapitu"/>
    <w:rsid w:val="00FA6F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755E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1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/mp-client/tenders/ocds-148610-6f1c9362-2c55-11ee-a60c-9ec5599dddc1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tenders/ocds-148610-6f1c9362-2c55-11ee-a60c-9ec5599dddc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zamowienia.dpsbiskupice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-dps.biskupice.spsieradz.finn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zamowienia.gov.pl" TargetMode="External"/><Relationship Id="rId10" Type="http://schemas.openxmlformats.org/officeDocument/2006/relationships/hyperlink" Target="mailto:dps@invar.net.p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zamowienia.dpsbiskupice@gmail.com" TargetMode="External"/><Relationship Id="rId14" Type="http://schemas.openxmlformats.org/officeDocument/2006/relationships/hyperlink" Target="https://bip-dps.biskupice.spsieradz.finn.pl/bipkod/3286713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728025-4189-404A-B96D-95C04372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14</Pages>
  <Words>4737</Words>
  <Characters>28426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DPS439</dc:creator>
  <cp:lastModifiedBy>Małgorzata Szymala</cp:lastModifiedBy>
  <cp:revision>86</cp:revision>
  <cp:lastPrinted>2023-07-27T08:25:00Z</cp:lastPrinted>
  <dcterms:created xsi:type="dcterms:W3CDTF">2023-07-17T11:58:00Z</dcterms:created>
  <dcterms:modified xsi:type="dcterms:W3CDTF">2023-07-27T09:49:00Z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